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B9" w:rsidRPr="009B391E" w:rsidRDefault="005966B9" w:rsidP="00A5452F">
      <w:pPr>
        <w:spacing w:after="0" w:line="240" w:lineRule="auto"/>
        <w:rPr>
          <w:color w:val="000000"/>
          <w:sz w:val="28"/>
          <w:szCs w:val="28"/>
          <w:shd w:val="clear" w:color="auto" w:fill="FFFFFF"/>
        </w:rPr>
      </w:pPr>
    </w:p>
    <w:p w:rsidR="00B57503" w:rsidRPr="001F27AC" w:rsidRDefault="00293956"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Музыка оказывает огромное воздействие на умственно отсталых детей, вызывает яркие эмоциональные переживания, развивает воображение, способствует формированию эстетических потребностей, художественного вкуса.</w:t>
      </w:r>
      <w:r w:rsidR="00186DBC">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Воздействие музыки благотворно сказывается на развитии сенсорного аппарата, моторики, волевых качеств учащихся. Музыка помогает детям лучше узнать жизнь, расширяет их кругозор, активизирует мышление, способствует развитию внимания, памяти. Она качественно совершенствует восприятие, помогает формированию представлений, активизирует познавательную деятельность детей в целом, т.е. несёт в себе боль</w:t>
      </w:r>
      <w:r w:rsidR="008E4454">
        <w:rPr>
          <w:rFonts w:ascii="Times New Roman" w:hAnsi="Times New Roman" w:cs="Times New Roman"/>
          <w:color w:val="000000"/>
          <w:sz w:val="28"/>
          <w:szCs w:val="28"/>
          <w:shd w:val="clear" w:color="auto" w:fill="FFFFFF"/>
        </w:rPr>
        <w:t>шие коррекционно-воспи</w:t>
      </w:r>
      <w:r w:rsidR="00465445">
        <w:rPr>
          <w:rFonts w:ascii="Times New Roman" w:hAnsi="Times New Roman" w:cs="Times New Roman"/>
          <w:color w:val="000000"/>
          <w:sz w:val="28"/>
          <w:szCs w:val="28"/>
          <w:shd w:val="clear" w:color="auto" w:fill="FFFFFF"/>
        </w:rPr>
        <w:t xml:space="preserve">тательные </w:t>
      </w:r>
      <w:r w:rsidR="008E4454">
        <w:rPr>
          <w:rFonts w:ascii="Times New Roman" w:hAnsi="Times New Roman" w:cs="Times New Roman"/>
          <w:color w:val="000000"/>
          <w:sz w:val="28"/>
          <w:szCs w:val="28"/>
          <w:shd w:val="clear" w:color="auto" w:fill="FFFFFF"/>
        </w:rPr>
        <w:t>возможности.</w:t>
      </w:r>
      <w:r w:rsidR="00835D27" w:rsidRPr="001F27AC">
        <w:rPr>
          <w:rFonts w:ascii="Times New Roman" w:hAnsi="Times New Roman" w:cs="Times New Roman"/>
          <w:color w:val="000000"/>
          <w:sz w:val="28"/>
          <w:szCs w:val="28"/>
          <w:shd w:val="clear" w:color="auto" w:fill="FFFFFF"/>
        </w:rPr>
        <w:t> </w:t>
      </w:r>
      <w:r w:rsidR="004B48CF">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Уровень музыкального развития детей с  ОВЗ ниже соответствующего уровня их сверстников из массовой школы. Звуковысотный слух, ладовое и музыкально – ритмические чувства развиты у них значительно слабее.</w:t>
      </w:r>
      <w:r w:rsidR="00835D27" w:rsidRPr="001F27AC">
        <w:rPr>
          <w:rFonts w:ascii="Times New Roman" w:hAnsi="Times New Roman" w:cs="Times New Roman"/>
          <w:color w:val="000000"/>
          <w:sz w:val="28"/>
          <w:szCs w:val="28"/>
        </w:rPr>
        <w:br/>
      </w:r>
      <w:r w:rsidR="00835D27" w:rsidRPr="001F27AC">
        <w:rPr>
          <w:rFonts w:ascii="Times New Roman" w:hAnsi="Times New Roman" w:cs="Times New Roman"/>
          <w:color w:val="000000"/>
          <w:sz w:val="28"/>
          <w:szCs w:val="28"/>
          <w:shd w:val="clear" w:color="auto" w:fill="FFFFFF"/>
        </w:rPr>
        <w:t>В начале обучения многие дети оказываются не в состоянии воспроизвести даже отдельные фразы мелодии простой детской песенки, не могут назвать знакомых песен и тем более спеть их.</w:t>
      </w:r>
      <w:r w:rsidR="0051301F">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Специфика музыкально - сл</w:t>
      </w:r>
      <w:r w:rsidR="008E4454">
        <w:rPr>
          <w:rFonts w:ascii="Times New Roman" w:hAnsi="Times New Roman" w:cs="Times New Roman"/>
          <w:color w:val="000000"/>
          <w:sz w:val="28"/>
          <w:szCs w:val="28"/>
          <w:shd w:val="clear" w:color="auto" w:fill="FFFFFF"/>
        </w:rPr>
        <w:t xml:space="preserve">уховых данных </w:t>
      </w:r>
      <w:r w:rsidR="00835D27" w:rsidRPr="001F27AC">
        <w:rPr>
          <w:rFonts w:ascii="Times New Roman" w:hAnsi="Times New Roman" w:cs="Times New Roman"/>
          <w:color w:val="000000"/>
          <w:sz w:val="28"/>
          <w:szCs w:val="28"/>
          <w:shd w:val="clear" w:color="auto" w:fill="FFFFFF"/>
        </w:rPr>
        <w:t xml:space="preserve"> детей </w:t>
      </w:r>
      <w:r w:rsidR="008E4454">
        <w:rPr>
          <w:rFonts w:ascii="Times New Roman" w:hAnsi="Times New Roman" w:cs="Times New Roman"/>
          <w:color w:val="000000"/>
          <w:sz w:val="28"/>
          <w:szCs w:val="28"/>
          <w:shd w:val="clear" w:color="auto" w:fill="FFFFFF"/>
        </w:rPr>
        <w:t xml:space="preserve">с ОВЗ </w:t>
      </w:r>
      <w:r w:rsidR="00835D27" w:rsidRPr="001F27AC">
        <w:rPr>
          <w:rFonts w:ascii="Times New Roman" w:hAnsi="Times New Roman" w:cs="Times New Roman"/>
          <w:color w:val="000000"/>
          <w:sz w:val="28"/>
          <w:szCs w:val="28"/>
          <w:shd w:val="clear" w:color="auto" w:fill="FFFFFF"/>
        </w:rPr>
        <w:t>ярко проявляется при обучении их пению: нечистое интонирование, плохая память (с трудом усваивают мелодию и текст), отсутствие музыкальной выразительности. Речевые и артикуляционные недостатки вызывают затруднения в дикции, дефекты моторики мешают выработке правильной позиции корпуса, головы, рук, ног при пении.</w:t>
      </w:r>
      <w:r w:rsidR="00835D27" w:rsidRPr="001F27AC">
        <w:rPr>
          <w:rFonts w:ascii="Times New Roman" w:hAnsi="Times New Roman" w:cs="Times New Roman"/>
          <w:color w:val="000000"/>
          <w:sz w:val="28"/>
          <w:szCs w:val="28"/>
        </w:rPr>
        <w:br/>
      </w:r>
      <w:r w:rsidR="00835D27" w:rsidRPr="001F27AC">
        <w:rPr>
          <w:rFonts w:ascii="Times New Roman" w:hAnsi="Times New Roman" w:cs="Times New Roman"/>
          <w:color w:val="000000"/>
          <w:sz w:val="28"/>
          <w:szCs w:val="28"/>
          <w:shd w:val="clear" w:color="auto" w:fill="FFFFFF"/>
        </w:rPr>
        <w:t>Отклонения от нормы в познавательной деятельности, эмоционально – вол</w:t>
      </w:r>
      <w:r w:rsidR="002A6C71">
        <w:rPr>
          <w:rFonts w:ascii="Times New Roman" w:hAnsi="Times New Roman" w:cs="Times New Roman"/>
          <w:color w:val="000000"/>
          <w:sz w:val="28"/>
          <w:szCs w:val="28"/>
          <w:shd w:val="clear" w:color="auto" w:fill="FFFFFF"/>
        </w:rPr>
        <w:t xml:space="preserve">евом развитии </w:t>
      </w:r>
      <w:r w:rsidR="00835D27" w:rsidRPr="001F27AC">
        <w:rPr>
          <w:rFonts w:ascii="Times New Roman" w:hAnsi="Times New Roman" w:cs="Times New Roman"/>
          <w:color w:val="000000"/>
          <w:sz w:val="28"/>
          <w:szCs w:val="28"/>
          <w:shd w:val="clear" w:color="auto" w:fill="FFFFFF"/>
        </w:rPr>
        <w:t xml:space="preserve"> детей сказывается и на их музыкальной восприимчивости.</w:t>
      </w:r>
      <w:r w:rsidR="001D70EE">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Дети с ОВЗ более упрощённо реагируют на музыкальные произведения. Музыка не вызывает у них «тонких» переживаний. Без проведения специальной работы умственно отсталые дети не могут следить за «течением» музыки, слушать произведение до конца, часто отвлекаются, утомляются. Характер музыкального произведения и тем более его содержание усваиваются ими со значительными трудностями, собственные высказывания о музыке крайне бедны и стереотипны.</w:t>
      </w:r>
    </w:p>
    <w:p w:rsidR="00835D27" w:rsidRPr="00361923" w:rsidRDefault="006E68FA" w:rsidP="00A5452F">
      <w:pPr>
        <w:spacing w:after="0" w:line="240" w:lineRule="auto"/>
        <w:rPr>
          <w:rFonts w:ascii="Times New Roman" w:hAnsi="Times New Roman" w:cs="Times New Roman"/>
          <w:b/>
          <w:sz w:val="28"/>
          <w:szCs w:val="28"/>
        </w:rPr>
      </w:pPr>
      <w:r w:rsidRPr="00361923">
        <w:rPr>
          <w:rFonts w:ascii="Times New Roman" w:hAnsi="Times New Roman" w:cs="Times New Roman"/>
          <w:b/>
          <w:sz w:val="28"/>
          <w:szCs w:val="28"/>
        </w:rPr>
        <w:t xml:space="preserve">     </w:t>
      </w:r>
      <w:r w:rsidR="00835D27" w:rsidRPr="00361923">
        <w:rPr>
          <w:rFonts w:ascii="Times New Roman" w:hAnsi="Times New Roman" w:cs="Times New Roman"/>
          <w:b/>
          <w:sz w:val="28"/>
          <w:szCs w:val="28"/>
        </w:rPr>
        <w:t>Исходя из особенностей детей, ставятся задачи  по музыкальному воспитанию, к которым относятся следующие:</w:t>
      </w:r>
    </w:p>
    <w:p w:rsidR="00835D27" w:rsidRPr="00A43E64" w:rsidRDefault="00835D27" w:rsidP="00A5452F">
      <w:pPr>
        <w:spacing w:after="0" w:line="240" w:lineRule="auto"/>
        <w:rPr>
          <w:rFonts w:ascii="Times New Roman" w:hAnsi="Times New Roman" w:cs="Times New Roman"/>
          <w:sz w:val="28"/>
          <w:szCs w:val="28"/>
        </w:rPr>
      </w:pPr>
      <w:r w:rsidRPr="00A43E64">
        <w:rPr>
          <w:rFonts w:ascii="Times New Roman" w:hAnsi="Times New Roman" w:cs="Times New Roman"/>
          <w:sz w:val="28"/>
          <w:szCs w:val="28"/>
        </w:rPr>
        <w:t>I. Образовательные.</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научить петь.</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формирование навыков певческой установки, певческого дыхания;</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формировать навыки певческой эмоциональности и выразительности;</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формирование основ музыкальной культуры.</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II .Развивающие.</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корригировать отклонения интеллектуального развития;</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развивать певческие навыки;</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развивать речевую активность;</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развивать эмоциональную активность на музыку;</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lastRenderedPageBreak/>
        <w:t>-</w:t>
      </w:r>
      <w:r w:rsidR="00B92941">
        <w:rPr>
          <w:rFonts w:ascii="Times New Roman" w:hAnsi="Times New Roman" w:cs="Times New Roman"/>
          <w:sz w:val="28"/>
          <w:szCs w:val="28"/>
        </w:rPr>
        <w:t xml:space="preserve"> </w:t>
      </w:r>
      <w:r w:rsidRPr="001F27AC">
        <w:rPr>
          <w:rFonts w:ascii="Times New Roman" w:hAnsi="Times New Roman" w:cs="Times New Roman"/>
          <w:sz w:val="28"/>
          <w:szCs w:val="28"/>
        </w:rPr>
        <w:t>развивать музыкально-исполнительские навыки, активизировать творческие способности с учётом индивидуальных возможностей учащихся.</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III. Воспитательные.</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создавать условия для формирования певческой культуры,</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-помочь каждому ребенку почувствовать свой успех, само реализоваться, развиваться более гармонично.</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IV .Коррекционные.</w:t>
      </w:r>
    </w:p>
    <w:p w:rsidR="00835D27" w:rsidRPr="001F27AC" w:rsidRDefault="00835D27" w:rsidP="00A5452F">
      <w:pPr>
        <w:spacing w:after="0" w:line="240" w:lineRule="auto"/>
        <w:rPr>
          <w:rFonts w:ascii="Times New Roman" w:hAnsi="Times New Roman" w:cs="Times New Roman"/>
          <w:sz w:val="28"/>
          <w:szCs w:val="28"/>
        </w:rPr>
      </w:pPr>
      <w:r w:rsidRPr="001F27AC">
        <w:rPr>
          <w:rFonts w:ascii="Times New Roman" w:hAnsi="Times New Roman" w:cs="Times New Roman"/>
          <w:sz w:val="28"/>
          <w:szCs w:val="28"/>
        </w:rPr>
        <w:t>- коррекция памяти, мышления, развития речи, восприятия, компенсация эмоционального недоразвития.</w:t>
      </w:r>
    </w:p>
    <w:p w:rsidR="00835D27" w:rsidRPr="001F27AC" w:rsidRDefault="00010EE1" w:rsidP="00A545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5D27" w:rsidRPr="001F27AC">
        <w:rPr>
          <w:rFonts w:ascii="Times New Roman" w:hAnsi="Times New Roman" w:cs="Times New Roman"/>
          <w:b/>
          <w:sz w:val="28"/>
          <w:szCs w:val="28"/>
        </w:rPr>
        <w:t>Музыкальная деятельность</w:t>
      </w:r>
      <w:r w:rsidR="00835D27" w:rsidRPr="001F27AC">
        <w:rPr>
          <w:rFonts w:ascii="Times New Roman" w:hAnsi="Times New Roman" w:cs="Times New Roman"/>
          <w:sz w:val="28"/>
          <w:szCs w:val="28"/>
        </w:rPr>
        <w:t xml:space="preserve"> - это способ развития основных психических функций, которые необходимы для общего развития и адаптации. Благодаря воздействию на эмоционально – волевую сферу ребёнка с нарушениями развития, возрастает его готовность к другим, более сложным для него занятиям.</w:t>
      </w:r>
      <w:r>
        <w:rPr>
          <w:rFonts w:ascii="Times New Roman" w:hAnsi="Times New Roman" w:cs="Times New Roman"/>
          <w:sz w:val="28"/>
          <w:szCs w:val="28"/>
        </w:rPr>
        <w:t xml:space="preserve"> </w:t>
      </w:r>
      <w:r w:rsidR="00835D27" w:rsidRPr="001F27AC">
        <w:rPr>
          <w:rFonts w:ascii="Times New Roman" w:hAnsi="Times New Roman" w:cs="Times New Roman"/>
          <w:sz w:val="28"/>
          <w:szCs w:val="28"/>
        </w:rPr>
        <w:t>В восприятии музыки, а также в активной музыкальной деятельности принимают участие как правое, так и левое полушарие, причём каждое вносит в процесс свой вклад. Так, правое полушарие позволяет слушателю воспринимать звуковысотные отношения и восприятие музыкального произведения, узнавать мелодию, замечать неточности и ошибки; возникают зрительные образы, в зависимости от содержания музыки. А левое полушарие позволяет воспринимать ритм мелодии, темповые характеристики произведения, жанровые особенности (танец, марш, вальс). Работа левого полушария связывает музыку с движением. И музыка стимулирует структуру правого полушария мозга, повышает и расслабляет общий психический тонус человека. Медицинские исследования показывают, что под воздействием музыки изменяются скорость дыхания, пульс, даже некоторые ритмы электрической активности мозга. При правильном подборе музыки можно оказывать воздействие на психофизиологический уровень активности организма. «Многолетняя практика доказывает, что музыкальные занятия часто оказывают на ребёнка лечебное воздействие, сходное с действием стимуляторов или нейролептиков» - со слов С.Хатуцкой. Нет повода не доверять этим, проверенным практикой психотерапевтическим д</w:t>
      </w:r>
      <w:r w:rsidR="002A6C71">
        <w:rPr>
          <w:rFonts w:ascii="Times New Roman" w:hAnsi="Times New Roman" w:cs="Times New Roman"/>
          <w:sz w:val="28"/>
          <w:szCs w:val="28"/>
        </w:rPr>
        <w:t xml:space="preserve">ействиям. Тем более, что я сам </w:t>
      </w:r>
      <w:r w:rsidR="00835D27" w:rsidRPr="001F27AC">
        <w:rPr>
          <w:rFonts w:ascii="Times New Roman" w:hAnsi="Times New Roman" w:cs="Times New Roman"/>
          <w:sz w:val="28"/>
          <w:szCs w:val="28"/>
        </w:rPr>
        <w:t>не раз убеждал</w:t>
      </w:r>
      <w:r w:rsidR="002A6C71">
        <w:rPr>
          <w:rFonts w:ascii="Times New Roman" w:hAnsi="Times New Roman" w:cs="Times New Roman"/>
          <w:sz w:val="28"/>
          <w:szCs w:val="28"/>
        </w:rPr>
        <w:t>ся</w:t>
      </w:r>
      <w:r w:rsidR="00835D27" w:rsidRPr="001F27AC">
        <w:rPr>
          <w:rFonts w:ascii="Times New Roman" w:hAnsi="Times New Roman" w:cs="Times New Roman"/>
          <w:sz w:val="28"/>
          <w:szCs w:val="28"/>
        </w:rPr>
        <w:t xml:space="preserve"> в чудодейственном эффекте музыки, ко</w:t>
      </w:r>
      <w:r w:rsidR="002A6C71">
        <w:rPr>
          <w:rFonts w:ascii="Times New Roman" w:hAnsi="Times New Roman" w:cs="Times New Roman"/>
          <w:sz w:val="28"/>
          <w:szCs w:val="28"/>
        </w:rPr>
        <w:t>гда на своих занятиях добивался</w:t>
      </w:r>
      <w:r w:rsidR="00835D27" w:rsidRPr="001F27AC">
        <w:rPr>
          <w:rFonts w:ascii="Times New Roman" w:hAnsi="Times New Roman" w:cs="Times New Roman"/>
          <w:sz w:val="28"/>
          <w:szCs w:val="28"/>
        </w:rPr>
        <w:t xml:space="preserve"> нужного эффекта (успокаиванием детей или, наоборот, взбадриванием), тщательно подбирая для этого музыкальный материал.</w:t>
      </w:r>
    </w:p>
    <w:p w:rsidR="00835D27" w:rsidRPr="001F27AC" w:rsidRDefault="00835D27" w:rsidP="00A5452F">
      <w:pPr>
        <w:spacing w:after="0" w:line="240" w:lineRule="auto"/>
        <w:jc w:val="center"/>
        <w:rPr>
          <w:rFonts w:ascii="Times New Roman" w:hAnsi="Times New Roman" w:cs="Times New Roman"/>
          <w:sz w:val="28"/>
          <w:szCs w:val="28"/>
        </w:rPr>
      </w:pPr>
      <w:r w:rsidRPr="001F27AC">
        <w:rPr>
          <w:rFonts w:ascii="Times New Roman" w:hAnsi="Times New Roman" w:cs="Times New Roman"/>
          <w:b/>
          <w:sz w:val="28"/>
          <w:szCs w:val="28"/>
        </w:rPr>
        <w:t>Виды музыкальной деятельности детей</w:t>
      </w:r>
    </w:p>
    <w:p w:rsidR="00835D27" w:rsidRPr="001F27AC" w:rsidRDefault="00832A76" w:rsidP="00A545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5D27" w:rsidRPr="001F27AC">
        <w:rPr>
          <w:rFonts w:ascii="Times New Roman" w:hAnsi="Times New Roman" w:cs="Times New Roman"/>
          <w:sz w:val="28"/>
          <w:szCs w:val="28"/>
        </w:rPr>
        <w:t xml:space="preserve">В работе с детьми с ограниченными возможностями здоровья, выделяются следующие виды деятельности: 1)массовые формы внеклассной деятельности (общешкольные мероприятия, праздники посвящённые календарным датам, посещение концертов и т.д.); 2)групповая работа (организация творческих объединений хорового и сольного пения); 3)индивидуальные формы музыкального воспитания, которые вызваны тяжёлыми, стойкими психопат подобными расстройствами, ограничивающие участие детей в коллективных видах деятельности или, напротив, </w:t>
      </w:r>
      <w:r w:rsidR="00835D27" w:rsidRPr="001F27AC">
        <w:rPr>
          <w:rFonts w:ascii="Times New Roman" w:hAnsi="Times New Roman" w:cs="Times New Roman"/>
          <w:sz w:val="28"/>
          <w:szCs w:val="28"/>
        </w:rPr>
        <w:lastRenderedPageBreak/>
        <w:t>предоставляют возможность музыкально одарённому ребёнку получить дополнительный материал.</w:t>
      </w:r>
      <w:r>
        <w:rPr>
          <w:rFonts w:ascii="Times New Roman" w:hAnsi="Times New Roman" w:cs="Times New Roman"/>
          <w:sz w:val="28"/>
          <w:szCs w:val="28"/>
        </w:rPr>
        <w:t xml:space="preserve"> </w:t>
      </w:r>
      <w:r w:rsidR="00835D27" w:rsidRPr="001F27AC">
        <w:rPr>
          <w:rFonts w:ascii="Times New Roman" w:hAnsi="Times New Roman" w:cs="Times New Roman"/>
          <w:sz w:val="28"/>
          <w:szCs w:val="28"/>
        </w:rPr>
        <w:t>В процессе овладения вышеперечисленных  видов  деятельности, создаются возможности для расширения художественной и музыкальной культуры. Это способствует благоприятным условиям для коррекции отклонений в познавательной, эмоционально-волевой, личностной сферах ребёнка, а также формирование предпосылок развития его творческих и музыкальных способностей. Получают дальнейшее развитие мыслительные способности, сосредоточенность, концентрация внимания, улучшается положительная мотивация поведения.</w:t>
      </w:r>
      <w:r w:rsidR="00551B28">
        <w:rPr>
          <w:rFonts w:ascii="Times New Roman" w:hAnsi="Times New Roman" w:cs="Times New Roman"/>
          <w:sz w:val="28"/>
          <w:szCs w:val="28"/>
        </w:rPr>
        <w:t xml:space="preserve"> </w:t>
      </w:r>
      <w:r w:rsidR="00B92941">
        <w:rPr>
          <w:rFonts w:ascii="Times New Roman" w:hAnsi="Times New Roman" w:cs="Times New Roman"/>
          <w:sz w:val="28"/>
          <w:szCs w:val="28"/>
        </w:rPr>
        <w:t xml:space="preserve">   </w:t>
      </w:r>
      <w:r w:rsidR="00835D27" w:rsidRPr="001F27AC">
        <w:rPr>
          <w:rFonts w:ascii="Times New Roman" w:hAnsi="Times New Roman" w:cs="Times New Roman"/>
          <w:sz w:val="28"/>
          <w:szCs w:val="28"/>
        </w:rPr>
        <w:t>При подборе репертуара важно соблюдение принципа доступности. Музыкальные произведения должны соответствовать интеллектуальным, физическим, психо – эмоциональным возможностям детей. Эти требования служат существенными ограничениями в выборе средств музыкальной выразительности при написании композиторами песен для детей, что приводит к созданию неинтересных, скучных песен для детей, не удовлетворяющих принципа художественности. Дети с проблемами в развитии гораздо легче усваивают более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 Самостоятельно дети никогда не поют их.</w:t>
      </w:r>
      <w:r w:rsidR="006B43EB">
        <w:rPr>
          <w:rFonts w:ascii="Times New Roman" w:hAnsi="Times New Roman" w:cs="Times New Roman"/>
          <w:sz w:val="28"/>
          <w:szCs w:val="28"/>
        </w:rPr>
        <w:t xml:space="preserve"> </w:t>
      </w:r>
      <w:r w:rsidR="00835D27" w:rsidRPr="001F27AC">
        <w:rPr>
          <w:rFonts w:ascii="Times New Roman" w:hAnsi="Times New Roman" w:cs="Times New Roman"/>
          <w:sz w:val="28"/>
          <w:szCs w:val="28"/>
        </w:rPr>
        <w:t>В результате музыкальных занятий было выявлено резкое снижение таких отклонений в поведении и эмоционально – личностной сфере детей, как общая возбуждённость, негативизм, упрямство, агрессивность по отношению к окружающим, двигательная расторможенность. Отмечены проявление сдержанности, самоконтроля; развитие уверенности в своих возможностях, целенаправленности при достижении результата.</w:t>
      </w:r>
    </w:p>
    <w:p w:rsidR="00A5452F" w:rsidRDefault="00B92941" w:rsidP="00A5452F">
      <w:pPr>
        <w:spacing w:after="0" w:line="240" w:lineRule="auto"/>
        <w:jc w:val="both"/>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00835D27" w:rsidRPr="001F27AC">
        <w:rPr>
          <w:rStyle w:val="a3"/>
          <w:rFonts w:ascii="Times New Roman" w:hAnsi="Times New Roman" w:cs="Times New Roman"/>
          <w:color w:val="000000"/>
          <w:sz w:val="28"/>
          <w:szCs w:val="28"/>
          <w:bdr w:val="none" w:sz="0" w:space="0" w:color="auto" w:frame="1"/>
          <w:shd w:val="clear" w:color="auto" w:fill="FFFFFF"/>
        </w:rPr>
        <w:t>Основными видами</w:t>
      </w:r>
      <w:r w:rsidR="00835D27" w:rsidRPr="001F27AC">
        <w:rPr>
          <w:rFonts w:ascii="Times New Roman" w:hAnsi="Times New Roman" w:cs="Times New Roman"/>
          <w:b/>
          <w:color w:val="000000"/>
          <w:sz w:val="28"/>
          <w:szCs w:val="28"/>
          <w:shd w:val="clear" w:color="auto" w:fill="FFFFFF"/>
        </w:rPr>
        <w:t> музыкальных занятий являются пение и слушание музыки</w:t>
      </w:r>
      <w:r w:rsidR="00835D27" w:rsidRPr="001F27AC">
        <w:rPr>
          <w:rFonts w:ascii="Times New Roman" w:hAnsi="Times New Roman" w:cs="Times New Roman"/>
          <w:color w:val="000000"/>
          <w:sz w:val="28"/>
          <w:szCs w:val="28"/>
          <w:shd w:val="clear" w:color="auto" w:fill="FFFFFF"/>
        </w:rPr>
        <w:t xml:space="preserve">. </w:t>
      </w:r>
      <w:r w:rsidR="00691F42">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Дети участвуют также в музыкально-ритмических движениях, музыкальных играх, сказках, инсценировках, музыкально-литературных композициях, викторинах. Урок музыки включает в себя различные виды музыкальной деятельности школьников с использованием средств, активизирующих работу, повышающих внимание и интерес.</w:t>
      </w:r>
      <w:r w:rsidR="00835D27" w:rsidRPr="001F27AC">
        <w:rPr>
          <w:rFonts w:ascii="Times New Roman" w:hAnsi="Times New Roman" w:cs="Times New Roman"/>
          <w:color w:val="000000"/>
          <w:sz w:val="28"/>
          <w:szCs w:val="28"/>
        </w:rPr>
        <w:br/>
      </w:r>
      <w:r w:rsidR="00835D27" w:rsidRPr="001F27AC">
        <w:rPr>
          <w:rFonts w:ascii="Times New Roman" w:hAnsi="Times New Roman" w:cs="Times New Roman"/>
          <w:color w:val="000000"/>
          <w:sz w:val="28"/>
          <w:szCs w:val="28"/>
          <w:shd w:val="clear" w:color="auto" w:fill="FFFFFF"/>
        </w:rPr>
        <w:t>Для активизации познавательной деятельности на уроке музыки и во внеурочное время используются самые разнообразные виды музыкальной работы: работа с наглядностью, использование материалов народного творчества и литературных произведений, дидактические игры, музыкально-ритмические упражнения, инсценирование, игра на детских музыкальных инструментах, постановка музыкальных сказок.</w:t>
      </w:r>
      <w:r w:rsidR="00691F42">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 xml:space="preserve">Уроки музыки с использованием наглядности не только воспитывают музыкальные способности учащихся специальной (коррекционной) школы, но и в значительной степени оказывают корригирующее воздействие на некоторые дефекты развития умственно отсталых детей. К таким дефектам относятся неустойчивое внимание, плохая память, низкая работоспособность, недостатки мышления и речи. Воздействуя на зрение, слух и осязание, </w:t>
      </w:r>
      <w:r w:rsidR="00835D27" w:rsidRPr="001F27AC">
        <w:rPr>
          <w:rFonts w:ascii="Times New Roman" w:hAnsi="Times New Roman" w:cs="Times New Roman"/>
          <w:color w:val="000000"/>
          <w:sz w:val="28"/>
          <w:szCs w:val="28"/>
          <w:shd w:val="clear" w:color="auto" w:fill="FFFFFF"/>
        </w:rPr>
        <w:lastRenderedPageBreak/>
        <w:t>средства наглядности способствуют усвоению знаний, умений и навыков. Они поддерживают интерес учащихся к учебной деятельности и содействуют выработке у школьников эмоционального отношения к предмету. Во всех разделах урока музыки, включая распевание, хоровое пение, слушание музыки, используются средства наглядности (различные картины и таблицы, раздаточный и дидактический материал, открытки и игрушки, видеофильмы).</w:t>
      </w:r>
      <w:r w:rsidR="00835D27" w:rsidRPr="001F27AC">
        <w:rPr>
          <w:rFonts w:ascii="Times New Roman" w:hAnsi="Times New Roman" w:cs="Times New Roman"/>
          <w:color w:val="000000"/>
          <w:sz w:val="28"/>
          <w:szCs w:val="28"/>
        </w:rPr>
        <w:br/>
      </w:r>
      <w:r w:rsidR="00691F42">
        <w:rPr>
          <w:rStyle w:val="a3"/>
          <w:rFonts w:ascii="Times New Roman" w:hAnsi="Times New Roman" w:cs="Times New Roman"/>
          <w:b w:val="0"/>
          <w:color w:val="000000"/>
          <w:sz w:val="28"/>
          <w:szCs w:val="28"/>
          <w:bdr w:val="none" w:sz="0" w:space="0" w:color="auto" w:frame="1"/>
          <w:shd w:val="clear" w:color="auto" w:fill="FFFFFF"/>
        </w:rPr>
        <w:t xml:space="preserve">     </w:t>
      </w:r>
      <w:r w:rsidR="00835D27" w:rsidRPr="001F27AC">
        <w:rPr>
          <w:rStyle w:val="a3"/>
          <w:rFonts w:ascii="Times New Roman" w:hAnsi="Times New Roman" w:cs="Times New Roman"/>
          <w:b w:val="0"/>
          <w:color w:val="000000"/>
          <w:sz w:val="28"/>
          <w:szCs w:val="28"/>
          <w:bdr w:val="none" w:sz="0" w:space="0" w:color="auto" w:frame="1"/>
          <w:shd w:val="clear" w:color="auto" w:fill="FFFFFF"/>
        </w:rPr>
        <w:t>Наблюдения показали</w:t>
      </w:r>
      <w:r w:rsidR="00835D27" w:rsidRPr="001F27AC">
        <w:rPr>
          <w:rFonts w:ascii="Times New Roman" w:hAnsi="Times New Roman" w:cs="Times New Roman"/>
          <w:b/>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 xml:space="preserve">что </w:t>
      </w:r>
      <w:r w:rsidR="00835D27" w:rsidRPr="00644A02">
        <w:rPr>
          <w:rFonts w:ascii="Times New Roman" w:hAnsi="Times New Roman" w:cs="Times New Roman"/>
          <w:color w:val="000000"/>
          <w:sz w:val="28"/>
          <w:szCs w:val="28"/>
          <w:shd w:val="clear" w:color="auto" w:fill="FFFFFF"/>
        </w:rPr>
        <w:t>благодаря применению наглядности</w:t>
      </w:r>
      <w:r w:rsidR="00835D27" w:rsidRPr="001F27AC">
        <w:rPr>
          <w:rFonts w:ascii="Times New Roman" w:hAnsi="Times New Roman" w:cs="Times New Roman"/>
          <w:color w:val="000000"/>
          <w:sz w:val="28"/>
          <w:szCs w:val="28"/>
          <w:shd w:val="clear" w:color="auto" w:fill="FFFFFF"/>
        </w:rPr>
        <w:t>, даже самые замкнутые и застенчивые школьники втягиваются в музыкальную работу.</w:t>
      </w:r>
      <w:r w:rsidR="00691F42">
        <w:rPr>
          <w:rFonts w:ascii="Times New Roman" w:hAnsi="Times New Roman" w:cs="Times New Roman"/>
          <w:color w:val="000000"/>
          <w:sz w:val="28"/>
          <w:szCs w:val="28"/>
        </w:rPr>
        <w:t xml:space="preserve"> </w:t>
      </w:r>
      <w:r w:rsidR="00691F42">
        <w:rPr>
          <w:rFonts w:ascii="Times New Roman" w:hAnsi="Times New Roman" w:cs="Times New Roman"/>
          <w:color w:val="000000"/>
          <w:sz w:val="28"/>
          <w:szCs w:val="28"/>
          <w:shd w:val="clear" w:color="auto" w:fill="FFFFFF"/>
        </w:rPr>
        <w:t>Д</w:t>
      </w:r>
      <w:r w:rsidR="00835D27" w:rsidRPr="001F27AC">
        <w:rPr>
          <w:rFonts w:ascii="Times New Roman" w:hAnsi="Times New Roman" w:cs="Times New Roman"/>
          <w:color w:val="000000"/>
          <w:sz w:val="28"/>
          <w:szCs w:val="28"/>
          <w:shd w:val="clear" w:color="auto" w:fill="FFFFFF"/>
        </w:rPr>
        <w:t>ети</w:t>
      </w:r>
      <w:r w:rsidR="00691F42">
        <w:rPr>
          <w:rFonts w:ascii="Times New Roman" w:hAnsi="Times New Roman" w:cs="Times New Roman"/>
          <w:color w:val="000000"/>
          <w:sz w:val="28"/>
          <w:szCs w:val="28"/>
          <w:shd w:val="clear" w:color="auto" w:fill="FFFFFF"/>
        </w:rPr>
        <w:t xml:space="preserve"> с ОВЗ </w:t>
      </w:r>
      <w:r w:rsidR="00835D27" w:rsidRPr="001F27AC">
        <w:rPr>
          <w:rFonts w:ascii="Times New Roman" w:hAnsi="Times New Roman" w:cs="Times New Roman"/>
          <w:color w:val="000000"/>
          <w:sz w:val="28"/>
          <w:szCs w:val="28"/>
          <w:shd w:val="clear" w:color="auto" w:fill="FFFFFF"/>
        </w:rPr>
        <w:t xml:space="preserve"> плохо запоминают название разучиваемой песни, с трудом, лишь после многократных повторений, усваивают её текст и последовательность куплетов.</w:t>
      </w:r>
    </w:p>
    <w:p w:rsidR="00C7469B" w:rsidRDefault="00A8431C"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Разучивая с учениками песни, демонстрирую специально подготовленные для этого таблицы. Под сюжетной картинкой на тему текста песни выписаны название песни, отдельные слова, значение которых дети должны осмыслить или уточнить. Конечно, до конца осмыслить значение слов и оборотов речи, встречающихся в песне, детям не под силу, но в общем контексте они их понимают. Бывают случаи, когда детям необходимо расшифровать название песни (например, «Новогодняя хороводная», муз. А. Островского, сл. Ю. Леднева, 3класс; «Листья золотые», муз. Т. Попатенко, сл. Найдёновой, 2 класс). Чтобы дети запомнили последовательность куплетов, предлагаю серию чётко выполненных цветных иллюстраций (например, «Зелёные ботинки» муз. С. Гаврилова, сл.Р.Алдониной). Каждому куплету песни соответствует отдельная иллюстрация.</w:t>
      </w:r>
      <w:r w:rsidR="00835D27" w:rsidRPr="001F27AC">
        <w:rPr>
          <w:rFonts w:ascii="Times New Roman" w:hAnsi="Times New Roman" w:cs="Times New Roman"/>
          <w:color w:val="000000"/>
          <w:sz w:val="28"/>
          <w:szCs w:val="28"/>
        </w:rPr>
        <w:br/>
      </w:r>
      <w:r w:rsidR="00C7469B">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Показ песни учащимся 1класса можно сопроводить демонстрацией игрушки (зайчик, петушок, барабан, куклы и т.п.). Появление игрушки вызывает у детей особый интерес, концентрирует внимание и пробуждает радостные эмоции</w:t>
      </w:r>
      <w:r w:rsidR="00C7469B">
        <w:rPr>
          <w:rFonts w:ascii="Times New Roman" w:hAnsi="Times New Roman" w:cs="Times New Roman"/>
          <w:color w:val="000000"/>
          <w:sz w:val="28"/>
          <w:szCs w:val="28"/>
          <w:shd w:val="clear" w:color="auto" w:fill="FFFFFF"/>
        </w:rPr>
        <w:t>.</w:t>
      </w:r>
    </w:p>
    <w:p w:rsidR="00C7469B" w:rsidRDefault="00A5452F"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При изучении темы «Длительности звуков» использую таблицу «Ноты и паузы различной длительности», на которой изображены целая нота, половинные ноты, четверти и восьмые, а для того чтобы помочь детям их представить, рядом – целое яблоко, яблоко, разделенное на половинки, на четыре и восемь частей.</w:t>
      </w:r>
    </w:p>
    <w:p w:rsidR="00181E52" w:rsidRPr="00C7469B" w:rsidRDefault="00A5452F"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Вся эта работа помогает подготовить учащихся к активному восприятию музыки.</w:t>
      </w:r>
      <w:r w:rsidR="00835D27" w:rsidRPr="001F27A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 xml:space="preserve">Большую роль при развитии у </w:t>
      </w:r>
      <w:r w:rsidR="002E6AC1" w:rsidRPr="001F27AC">
        <w:rPr>
          <w:rFonts w:ascii="Times New Roman" w:hAnsi="Times New Roman" w:cs="Times New Roman"/>
          <w:color w:val="000000"/>
          <w:sz w:val="28"/>
          <w:szCs w:val="28"/>
          <w:shd w:val="clear" w:color="auto" w:fill="FFFFFF"/>
        </w:rPr>
        <w:t xml:space="preserve">детей с ОВЗ </w:t>
      </w:r>
      <w:r w:rsidR="00835D27" w:rsidRPr="001F27AC">
        <w:rPr>
          <w:rFonts w:ascii="Times New Roman" w:hAnsi="Times New Roman" w:cs="Times New Roman"/>
          <w:color w:val="000000"/>
          <w:sz w:val="28"/>
          <w:szCs w:val="28"/>
          <w:shd w:val="clear" w:color="auto" w:fill="FFFFFF"/>
        </w:rPr>
        <w:t>навыков исполнения и восприятия музыки играет</w:t>
      </w:r>
      <w:r w:rsidR="002E6AC1" w:rsidRPr="001F27AC">
        <w:rPr>
          <w:rFonts w:ascii="Times New Roman" w:hAnsi="Times New Roman" w:cs="Times New Roman"/>
          <w:color w:val="000000"/>
          <w:sz w:val="28"/>
          <w:szCs w:val="28"/>
          <w:shd w:val="clear" w:color="auto" w:fill="FFFFFF"/>
        </w:rPr>
        <w:t xml:space="preserve"> опора на представления. У детей  в связи с </w:t>
      </w:r>
      <w:r w:rsidR="00835D27" w:rsidRPr="001F27AC">
        <w:rPr>
          <w:rFonts w:ascii="Times New Roman" w:hAnsi="Times New Roman" w:cs="Times New Roman"/>
          <w:color w:val="000000"/>
          <w:sz w:val="28"/>
          <w:szCs w:val="28"/>
          <w:shd w:val="clear" w:color="auto" w:fill="FFFFFF"/>
        </w:rPr>
        <w:t xml:space="preserve"> отставанием в развитии абстрактного мышления выступает преобладание наглядно-образного.</w:t>
      </w:r>
      <w:r w:rsidR="00835D27" w:rsidRPr="001F27A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Привлечение поэтических строк и художественной прозы повышает музыкальную восприимчивость детей, усиливает их эмоциональные реакции на музыкальное произведение. Введённый в урок фрагмент литературного произведения поднимает заинтересованность ребят музыкальными занятиями, создаёт творческую атмосферу урока.</w:t>
      </w:r>
      <w:r w:rsidR="00835D27" w:rsidRPr="001F27AC">
        <w:rPr>
          <w:rFonts w:ascii="Times New Roman" w:hAnsi="Times New Roman" w:cs="Times New Roman"/>
          <w:color w:val="000000"/>
          <w:sz w:val="28"/>
          <w:szCs w:val="28"/>
        </w:rPr>
        <w:br/>
      </w:r>
      <w:r w:rsidR="00835D27" w:rsidRPr="001F27AC">
        <w:rPr>
          <w:rFonts w:ascii="Times New Roman" w:hAnsi="Times New Roman" w:cs="Times New Roman"/>
          <w:color w:val="000000"/>
          <w:sz w:val="28"/>
          <w:szCs w:val="28"/>
          <w:shd w:val="clear" w:color="auto" w:fill="FFFFFF"/>
        </w:rPr>
        <w:t xml:space="preserve">Литературные произведения можно включать в любой из видов </w:t>
      </w:r>
      <w:r w:rsidR="00835D27" w:rsidRPr="001F27AC">
        <w:rPr>
          <w:rFonts w:ascii="Times New Roman" w:hAnsi="Times New Roman" w:cs="Times New Roman"/>
          <w:color w:val="000000"/>
          <w:sz w:val="28"/>
          <w:szCs w:val="28"/>
          <w:shd w:val="clear" w:color="auto" w:fill="FFFFFF"/>
        </w:rPr>
        <w:lastRenderedPageBreak/>
        <w:t>деятельности, выполняемых на уроке музыки: слушание, пение, игра на инструментах и др. Например, в средних классах перед прослушиванием песни о Родине хорошо прочитать стихотворение В.Татаринова «Слово Родина-первое!»</w:t>
      </w:r>
    </w:p>
    <w:p w:rsidR="00832A76" w:rsidRPr="001F27AC" w:rsidRDefault="00832A76" w:rsidP="00A545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27AC">
        <w:rPr>
          <w:rFonts w:ascii="Times New Roman" w:hAnsi="Times New Roman" w:cs="Times New Roman"/>
          <w:b/>
          <w:sz w:val="28"/>
          <w:szCs w:val="28"/>
        </w:rPr>
        <w:t>Ансамблевое пение</w:t>
      </w:r>
      <w:r w:rsidRPr="001F27AC">
        <w:rPr>
          <w:rFonts w:ascii="Times New Roman" w:hAnsi="Times New Roman" w:cs="Times New Roman"/>
          <w:sz w:val="28"/>
          <w:szCs w:val="28"/>
        </w:rPr>
        <w:t xml:space="preserve"> играет важную роль в воспитании детей и формировании их музыкальной культуры. Само по себе коллективное пение - прекрасная психологическая, нравственная и эстетическая среда для формирования лучших качеств личности.</w:t>
      </w:r>
      <w:r>
        <w:rPr>
          <w:rFonts w:ascii="Times New Roman" w:hAnsi="Times New Roman" w:cs="Times New Roman"/>
          <w:sz w:val="28"/>
          <w:szCs w:val="28"/>
        </w:rPr>
        <w:t xml:space="preserve"> </w:t>
      </w:r>
      <w:r w:rsidRPr="001F27AC">
        <w:rPr>
          <w:rFonts w:ascii="Times New Roman" w:hAnsi="Times New Roman" w:cs="Times New Roman"/>
          <w:sz w:val="28"/>
          <w:szCs w:val="28"/>
        </w:rPr>
        <w:t>Пение - активный творческий досуг, оно развивает мышление детей и подростков. При включении в хоровую самодеятельность у воспитанников возникает целая гамма отношений эмоционально-психологического характера. Совместная творческая деятельность усиливает свойственную детям и подросткам потребность в общении, способствует формированию чувства ответственности за общее дело, чувство коллективизма.</w:t>
      </w:r>
      <w:r>
        <w:rPr>
          <w:rFonts w:ascii="Times New Roman" w:hAnsi="Times New Roman" w:cs="Times New Roman"/>
          <w:sz w:val="28"/>
          <w:szCs w:val="28"/>
        </w:rPr>
        <w:t xml:space="preserve"> </w:t>
      </w:r>
      <w:r w:rsidRPr="001F27AC">
        <w:rPr>
          <w:rFonts w:ascii="Times New Roman" w:hAnsi="Times New Roman" w:cs="Times New Roman"/>
          <w:sz w:val="28"/>
          <w:szCs w:val="28"/>
        </w:rPr>
        <w:t>При помощи музыкальных игр, совместного пения стимулируется и активная речь ребёнка. При этом у детей снижается контроль за речью, и они с успехом начинают подпевать вслед за всеми, преодолевая тот барьер, который не всегда преодолевается даже у логопеда.</w:t>
      </w:r>
      <w:r w:rsidR="00C7469B">
        <w:rPr>
          <w:rFonts w:ascii="Times New Roman" w:hAnsi="Times New Roman" w:cs="Times New Roman"/>
          <w:sz w:val="28"/>
          <w:szCs w:val="28"/>
        </w:rPr>
        <w:t xml:space="preserve"> </w:t>
      </w:r>
      <w:r w:rsidRPr="001F27AC">
        <w:rPr>
          <w:rFonts w:ascii="Times New Roman" w:hAnsi="Times New Roman" w:cs="Times New Roman"/>
          <w:sz w:val="28"/>
          <w:szCs w:val="28"/>
        </w:rPr>
        <w:t>Музыкальные занятия развивают музыкально – ритмическое чувство, а это влияет на двигательную, эмоциональную, познавательную сферы. Музыка стимулирует возникновение у детей двигательных реакций. Кстати, психофизиологические исследования выявили возникновение микро</w:t>
      </w:r>
      <w:r>
        <w:rPr>
          <w:rFonts w:ascii="Times New Roman" w:hAnsi="Times New Roman" w:cs="Times New Roman"/>
          <w:sz w:val="28"/>
          <w:szCs w:val="28"/>
        </w:rPr>
        <w:t>-</w:t>
      </w:r>
      <w:r w:rsidRPr="001F27AC">
        <w:rPr>
          <w:rFonts w:ascii="Times New Roman" w:hAnsi="Times New Roman" w:cs="Times New Roman"/>
          <w:sz w:val="28"/>
          <w:szCs w:val="28"/>
        </w:rPr>
        <w:t>движений мышц артикуляционного аппарата и всего тела под действием музыки. Благодаря этим движениям более осмысленно и дифференцированно воспринимается музыкальное произведение. Благотворное же воздействие пения и певческого дыхания на общее состояние организма известно давно. И, конечно же, систематически ведётся работа по развитию певческого дыхания, голоса, интонации и звуковысотного слуха у детей. Важнейшим развивающим приёмом является игра на детских музыкальных инструментах. Это развивает общую и мелкую моторику, формирует контроль за своими действиями. Индивидуальные занятия с детьми, склонными к обучению музыке и пению обязательны, тем более, что часто такие дети оказываются очень музыкальными, с неплохо развитыми чувством ритма и музыкальным слухом.</w:t>
      </w:r>
    </w:p>
    <w:p w:rsidR="00C7469B" w:rsidRDefault="00C7469B"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b/>
          <w:color w:val="000000"/>
          <w:sz w:val="28"/>
          <w:szCs w:val="28"/>
          <w:shd w:val="clear" w:color="auto" w:fill="FFFFFF"/>
        </w:rPr>
        <w:t>Инструментальную музыку</w:t>
      </w:r>
      <w:r w:rsidR="00835D27" w:rsidRPr="001F27AC">
        <w:rPr>
          <w:rFonts w:ascii="Times New Roman" w:hAnsi="Times New Roman" w:cs="Times New Roman"/>
          <w:color w:val="000000"/>
          <w:sz w:val="28"/>
          <w:szCs w:val="28"/>
          <w:shd w:val="clear" w:color="auto" w:fill="FFFFFF"/>
        </w:rPr>
        <w:t xml:space="preserve"> умственно отсталые дети воспринимают с большими трудностями. Чтобы побудить школьников сосредоточеннее слушать музыку, оживить у них некоторые ассоциации, полезно иногда использовать лаконичные поэтические образы. Например, перед разучиванием песни о зиме хорошо прочитать стихотворение Я.Купалы «Зима». Перед прослушиванием «Марша Черномора» из оперы М.И.Глинки «Руслан и Людмила» можно прочитать отрывок из поэмы А.С.Пушкина, где описывается внешний облик уродливого карлика Черномора. Перед прослушиванием «Песни жаворонка» П.И.Чайковского – стихотворение В.Жуковского «Жаворонок».</w:t>
      </w:r>
      <w:r w:rsidR="00A5452F">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 xml:space="preserve">На уроках музыки) школе с успехом можно </w:t>
      </w:r>
      <w:r w:rsidR="00835D27" w:rsidRPr="001F27AC">
        <w:rPr>
          <w:rFonts w:ascii="Times New Roman" w:hAnsi="Times New Roman" w:cs="Times New Roman"/>
          <w:color w:val="000000"/>
          <w:sz w:val="28"/>
          <w:szCs w:val="28"/>
          <w:shd w:val="clear" w:color="auto" w:fill="FFFFFF"/>
        </w:rPr>
        <w:lastRenderedPageBreak/>
        <w:t>применять пословицы и поговорки, рифмованные строки. Если пословицы и поговорки применяются в основном только со 2-3 классов, то некоторые загадки можно включать в урок музыки уже с 1 класса.</w:t>
      </w:r>
    </w:p>
    <w:p w:rsidR="00C7469B" w:rsidRDefault="00A5452F"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Загадки оживляют урок, обогащают речь, развивают мышление, память. Лаконичные по форме, загадки дают как бы словесный портрет предмета, описывают явления, характеризуют их с новой неожиданной стороны. Лучше отбирать такие народные и авторские загадки, в которых даны яркие приметы, названы характерные признаки. Так, перед повторным исполнением песни «Ёлочка» (муз. М. Красева, сл.З.Александровой) ученики 1 класса отгадывают загадку про ёлочку. Перед слушанием пьесы Р.Шумана «Дед Мороз» учащиеся слушают и отгадывают вызывающую у них большой интерес загадку Н.Найдёновой про Деда Мороза.</w:t>
      </w:r>
    </w:p>
    <w:p w:rsidR="00D00077" w:rsidRDefault="00D00077"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Большой интерес у детей вызывают авторские загадки в виде небольших стихотворений, где требуемое слово-отгадку подсказывает в последней строчке рифма. В 1 классе перед повторным слушанием «Марша деревянных солдатиков» П.И.Чайковского можно прочесть загадку М.Лаписовой. После чего дети легко вспоминают название пьесы.</w:t>
      </w:r>
    </w:p>
    <w:p w:rsidR="00C7469B" w:rsidRDefault="00D00077"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Таким образом, пословицы, поговорки и загадки увлекают детей, помогают открыть, познать и пережить радость от восприятия или исполнения музыкального произведения.</w:t>
      </w:r>
    </w:p>
    <w:p w:rsidR="00C7469B" w:rsidRDefault="00835D27" w:rsidP="00A5452F">
      <w:pPr>
        <w:spacing w:after="0" w:line="240" w:lineRule="auto"/>
        <w:jc w:val="both"/>
        <w:rPr>
          <w:rFonts w:ascii="Times New Roman" w:hAnsi="Times New Roman" w:cs="Times New Roman"/>
          <w:color w:val="000000"/>
          <w:sz w:val="28"/>
          <w:szCs w:val="28"/>
          <w:shd w:val="clear" w:color="auto" w:fill="FFFFFF"/>
        </w:rPr>
      </w:pPr>
      <w:r w:rsidRPr="001F27AC">
        <w:rPr>
          <w:rFonts w:ascii="Times New Roman" w:hAnsi="Times New Roman" w:cs="Times New Roman"/>
          <w:color w:val="000000"/>
          <w:sz w:val="28"/>
          <w:szCs w:val="28"/>
        </w:rPr>
        <w:br/>
      </w:r>
      <w:r w:rsidRPr="001F27AC">
        <w:rPr>
          <w:rFonts w:ascii="Times New Roman" w:hAnsi="Times New Roman" w:cs="Times New Roman"/>
          <w:b/>
          <w:color w:val="000000"/>
          <w:sz w:val="28"/>
          <w:szCs w:val="28"/>
          <w:shd w:val="clear" w:color="auto" w:fill="FFFFFF"/>
        </w:rPr>
        <w:t>Большую помощь в музыкальном воспитании оказывает дидактическая игра.</w:t>
      </w:r>
      <w:r w:rsidRPr="001F27AC">
        <w:rPr>
          <w:rFonts w:ascii="Times New Roman" w:hAnsi="Times New Roman" w:cs="Times New Roman"/>
          <w:color w:val="000000"/>
          <w:sz w:val="28"/>
          <w:szCs w:val="28"/>
          <w:shd w:val="clear" w:color="auto" w:fill="FFFFFF"/>
        </w:rPr>
        <w:t xml:space="preserve"> Использование игры позволяет в простой, доступной детям форме дать представления о музыке, её выразительных возможностях. </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Для закрепления пройденного материала в разделе слушания музыки использую музыкально-дидактические игры: «Узнай, что звучало – песня? Танец? Марш?», «Отгадай, кто поёт – хор или солист?». Для определения характера и динамики музыки – игры: «Различай тихую и громкую музыку», «Различай весёлую и грустную музыку». В игре «Какая музыка?» дети определяют вокальную и инструментальную музыку (звучание различных инструментов).</w:t>
      </w:r>
      <w:r w:rsidRPr="001F27AC">
        <w:rPr>
          <w:rFonts w:ascii="Times New Roman" w:hAnsi="Times New Roman" w:cs="Times New Roman"/>
          <w:color w:val="000000"/>
          <w:sz w:val="28"/>
          <w:szCs w:val="28"/>
        </w:rPr>
        <w:br/>
      </w:r>
      <w:r w:rsidR="000554F3">
        <w:rPr>
          <w:rFonts w:ascii="Times New Roman" w:hAnsi="Times New Roman" w:cs="Times New Roman"/>
          <w:color w:val="000000"/>
          <w:sz w:val="28"/>
          <w:szCs w:val="28"/>
          <w:shd w:val="clear" w:color="auto" w:fill="FFFFFF"/>
        </w:rPr>
        <w:t xml:space="preserve">     </w:t>
      </w:r>
      <w:r w:rsidRPr="001F27AC">
        <w:rPr>
          <w:rFonts w:ascii="Times New Roman" w:hAnsi="Times New Roman" w:cs="Times New Roman"/>
          <w:color w:val="000000"/>
          <w:sz w:val="28"/>
          <w:szCs w:val="28"/>
          <w:shd w:val="clear" w:color="auto" w:fill="FFFFFF"/>
        </w:rPr>
        <w:t>Музыкально-дидактические игры развивают творческие способности детей. У них возникает интерес к музыке. Получая во время игры много эмоциональных впечатлений, дети начинают воспринимать музыку более сознательно. Музыкальная игра вызывает у детей приподнятое настроение, положительные эмоции, которые активизируют познавательную и мыслительную деятельность, способствуют развитию произвольного внимания, памяти, речи, моторики.</w:t>
      </w:r>
    </w:p>
    <w:p w:rsidR="00C7469B" w:rsidRDefault="000554F3"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Наиболее эффективной формой воспитания у детей элементов музыкальной культуры являются уроки, на которых используются танцевальные движения, ритмическая жестикуляция, игра на детских музыкальных инструментах, инсценирование песен («Весёлые гуси», «Как на тоненький ледок» и др.), музыкально-ритмические инсценировки («Ванька-встанька»).</w:t>
      </w:r>
      <w:r w:rsidR="00835D27" w:rsidRPr="001F27A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 xml:space="preserve">     </w:t>
      </w:r>
      <w:r w:rsidR="00835D27" w:rsidRPr="001F27AC">
        <w:rPr>
          <w:rFonts w:ascii="Times New Roman" w:hAnsi="Times New Roman" w:cs="Times New Roman"/>
          <w:color w:val="000000"/>
          <w:sz w:val="28"/>
          <w:szCs w:val="28"/>
          <w:shd w:val="clear" w:color="auto" w:fill="FFFFFF"/>
        </w:rPr>
        <w:t>Музыкально-ритмические движения активизируют развитие музыкальности учащихся, их творческие способности. Имеют большое коррекционное и воспитательное значение.</w:t>
      </w:r>
    </w:p>
    <w:p w:rsidR="000554F3" w:rsidRDefault="00835D27" w:rsidP="00A5452F">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1F27AC">
        <w:rPr>
          <w:rFonts w:ascii="Times New Roman" w:hAnsi="Times New Roman" w:cs="Times New Roman"/>
          <w:color w:val="000000"/>
          <w:sz w:val="28"/>
          <w:szCs w:val="28"/>
        </w:rPr>
        <w:br/>
      </w:r>
    </w:p>
    <w:p w:rsidR="00C7469B" w:rsidRDefault="00835D27" w:rsidP="000554F3">
      <w:pPr>
        <w:spacing w:after="0" w:line="240" w:lineRule="auto"/>
        <w:rPr>
          <w:rStyle w:val="a3"/>
          <w:rFonts w:ascii="Times New Roman" w:hAnsi="Times New Roman" w:cs="Times New Roman"/>
          <w:color w:val="000000"/>
          <w:sz w:val="28"/>
          <w:szCs w:val="28"/>
          <w:bdr w:val="none" w:sz="0" w:space="0" w:color="auto" w:frame="1"/>
          <w:shd w:val="clear" w:color="auto" w:fill="FFFFFF"/>
        </w:rPr>
      </w:pPr>
      <w:r w:rsidRPr="001F27AC">
        <w:rPr>
          <w:rStyle w:val="a3"/>
          <w:rFonts w:ascii="Times New Roman" w:hAnsi="Times New Roman" w:cs="Times New Roman"/>
          <w:color w:val="000000"/>
          <w:sz w:val="28"/>
          <w:szCs w:val="28"/>
          <w:bdr w:val="none" w:sz="0" w:space="0" w:color="auto" w:frame="1"/>
          <w:shd w:val="clear" w:color="auto" w:fill="FFFFFF"/>
        </w:rPr>
        <w:t>Движения, которые доступны ребятам на уроках, можно разграничить на несколько условных направлений:</w:t>
      </w:r>
    </w:p>
    <w:p w:rsidR="00C7469B" w:rsidRDefault="00835D27" w:rsidP="000554F3">
      <w:pPr>
        <w:spacing w:after="0" w:line="240" w:lineRule="auto"/>
        <w:rPr>
          <w:rFonts w:ascii="Times New Roman" w:hAnsi="Times New Roman" w:cs="Times New Roman"/>
          <w:color w:val="000000"/>
          <w:sz w:val="28"/>
          <w:szCs w:val="28"/>
          <w:shd w:val="clear" w:color="auto" w:fill="FFFFFF"/>
        </w:rPr>
      </w:pP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-чисто ритмические упражнения, которые выполняются в такт заданному ритму и характеру. Сюда относятся разные виды ходьбы (спокойная, энергичная, осторожная), движения рук и кистей (попеременные или параллельные кружения, размахивания, поднятия и опускания), выполнение хлопков в ладоши, движения головы (кивки, повороты в разные стороны);</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 танцевальные элементы – полуприседания, шаг с притопом, приставной шаг, различные движения рук;</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 движения и перестраивания на большом пространстве – разного вида хороводы, движения польки, бокового галопа;</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 движения с предметами – ленточками, цветами, музыкальными инструментами;</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 имитирование движений знакомых героев песен и попевок (ходьба «вперевалку» или на цыпочках, имитация руками движений крыльев и т.д.).</w:t>
      </w:r>
      <w:r w:rsidRPr="001F27AC">
        <w:rPr>
          <w:rFonts w:ascii="Times New Roman" w:hAnsi="Times New Roman" w:cs="Times New Roman"/>
          <w:color w:val="000000"/>
          <w:sz w:val="28"/>
          <w:szCs w:val="28"/>
        </w:rPr>
        <w:br/>
      </w:r>
      <w:r w:rsidR="000554F3">
        <w:rPr>
          <w:rFonts w:ascii="Times New Roman" w:hAnsi="Times New Roman" w:cs="Times New Roman"/>
          <w:color w:val="000000"/>
          <w:sz w:val="28"/>
          <w:szCs w:val="28"/>
          <w:shd w:val="clear" w:color="auto" w:fill="FFFFFF"/>
        </w:rPr>
        <w:t xml:space="preserve">     </w:t>
      </w:r>
      <w:r w:rsidRPr="001F27AC">
        <w:rPr>
          <w:rFonts w:ascii="Times New Roman" w:hAnsi="Times New Roman" w:cs="Times New Roman"/>
          <w:color w:val="000000"/>
          <w:sz w:val="28"/>
          <w:szCs w:val="28"/>
          <w:shd w:val="clear" w:color="auto" w:fill="FFFFFF"/>
        </w:rPr>
        <w:t>Ритмическую жестикуляцию начинаю применять с первых же уроков в начальной школе. Например, С.С.Прокофьев «Марш» - энергичное марширование; </w:t>
      </w:r>
      <w:r w:rsidR="000554F3">
        <w:rPr>
          <w:rFonts w:ascii="Times New Roman" w:hAnsi="Times New Roman" w:cs="Times New Roman"/>
          <w:color w:val="000000"/>
          <w:sz w:val="28"/>
          <w:szCs w:val="28"/>
        </w:rPr>
        <w:t xml:space="preserve"> </w:t>
      </w:r>
      <w:r w:rsidRPr="001F27AC">
        <w:rPr>
          <w:rFonts w:ascii="Times New Roman" w:hAnsi="Times New Roman" w:cs="Times New Roman"/>
          <w:color w:val="000000"/>
          <w:sz w:val="28"/>
          <w:szCs w:val="28"/>
          <w:shd w:val="clear" w:color="auto" w:fill="FFFFFF"/>
        </w:rPr>
        <w:t>П.И.Чайковский «Марш деревянных солдатиков» - имитация движений рук кукол-барабанщиков, марширование;</w:t>
      </w:r>
      <w:r w:rsidR="000554F3">
        <w:rPr>
          <w:rFonts w:ascii="Times New Roman" w:hAnsi="Times New Roman" w:cs="Times New Roman"/>
          <w:color w:val="000000"/>
          <w:sz w:val="28"/>
          <w:szCs w:val="28"/>
          <w:shd w:val="clear" w:color="auto" w:fill="FFFFFF"/>
        </w:rPr>
        <w:t xml:space="preserve"> </w:t>
      </w:r>
      <w:r w:rsidRPr="001F27AC">
        <w:rPr>
          <w:rFonts w:ascii="Times New Roman" w:hAnsi="Times New Roman" w:cs="Times New Roman"/>
          <w:color w:val="000000"/>
          <w:sz w:val="28"/>
          <w:szCs w:val="28"/>
          <w:shd w:val="clear" w:color="auto" w:fill="FFFFFF"/>
        </w:rPr>
        <w:t>А.Филиппенко «Весёлый музыкант» - покуплетная передача игры на разных музыкальных инструментах: скрипке, балалайке и барабане.</w:t>
      </w:r>
      <w:r w:rsidR="000554F3">
        <w:rPr>
          <w:rFonts w:ascii="Times New Roman" w:hAnsi="Times New Roman" w:cs="Times New Roman"/>
          <w:color w:val="000000"/>
          <w:sz w:val="28"/>
          <w:szCs w:val="28"/>
        </w:rPr>
        <w:t xml:space="preserve"> </w:t>
      </w:r>
      <w:r w:rsidRPr="001F27AC">
        <w:rPr>
          <w:rFonts w:ascii="Times New Roman" w:hAnsi="Times New Roman" w:cs="Times New Roman"/>
          <w:color w:val="000000"/>
          <w:sz w:val="28"/>
          <w:szCs w:val="28"/>
          <w:shd w:val="clear" w:color="auto" w:fill="FFFFFF"/>
        </w:rPr>
        <w:t>П.И.Чайковский «Вальс» из балета «Спящая красавица» - хореографические движения руками;</w:t>
      </w:r>
    </w:p>
    <w:p w:rsidR="00C7469B" w:rsidRDefault="00835D27" w:rsidP="00A5452F">
      <w:pPr>
        <w:spacing w:after="0" w:line="240" w:lineRule="auto"/>
        <w:jc w:val="both"/>
        <w:rPr>
          <w:rFonts w:ascii="Times New Roman" w:hAnsi="Times New Roman" w:cs="Times New Roman"/>
          <w:color w:val="000000"/>
          <w:sz w:val="28"/>
          <w:szCs w:val="28"/>
          <w:shd w:val="clear" w:color="auto" w:fill="FFFFFF"/>
        </w:rPr>
      </w:pPr>
      <w:r w:rsidRPr="001F27AC">
        <w:rPr>
          <w:rFonts w:ascii="Times New Roman" w:hAnsi="Times New Roman" w:cs="Times New Roman"/>
          <w:color w:val="000000"/>
          <w:sz w:val="28"/>
          <w:szCs w:val="28"/>
          <w:shd w:val="clear" w:color="auto" w:fill="FFFFFF"/>
        </w:rPr>
        <w:t>В. Шаинский «Мир похож на цветной луг» - хлопки в ладоши, притопы;</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Т. Попатенко «Новогодний хоровод» - танцевальные движения в хороводе.</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t>Движения, построенные на имитации действий знакомых персонажей, достигаются при переносе уже имеющегося у детей поведенческого опыта в характерные повадки известных героев. Например, в песне Л. Книппера «Почему медведь зимой спит» школьники имитируют походку медведя, при инсценировании песни «Как на тоненький ледок» имитируют движения скачущей лошадки (прямой галоп), в музыкальных сказках «Теремок» и «Колобок» имитируют движения сказочных персонажей: медведя, волка, лисы, зайца. </w:t>
      </w:r>
    </w:p>
    <w:p w:rsidR="00560B69" w:rsidRDefault="00835D27" w:rsidP="00A5452F">
      <w:pPr>
        <w:spacing w:after="0" w:line="240" w:lineRule="auto"/>
        <w:jc w:val="both"/>
        <w:rPr>
          <w:rFonts w:ascii="Times New Roman" w:hAnsi="Times New Roman" w:cs="Times New Roman"/>
          <w:color w:val="000000"/>
          <w:sz w:val="28"/>
          <w:szCs w:val="28"/>
          <w:shd w:val="clear" w:color="auto" w:fill="FFFFFF"/>
        </w:rPr>
      </w:pPr>
      <w:r w:rsidRPr="001F27AC">
        <w:rPr>
          <w:rFonts w:ascii="Times New Roman" w:hAnsi="Times New Roman" w:cs="Times New Roman"/>
          <w:color w:val="000000"/>
          <w:sz w:val="28"/>
          <w:szCs w:val="28"/>
        </w:rPr>
        <w:br/>
      </w:r>
      <w:r w:rsidR="00BD5F05" w:rsidRPr="001F27AC">
        <w:rPr>
          <w:rFonts w:ascii="Times New Roman" w:hAnsi="Times New Roman" w:cs="Times New Roman"/>
          <w:b/>
          <w:color w:val="000000"/>
          <w:sz w:val="28"/>
          <w:szCs w:val="28"/>
          <w:shd w:val="clear" w:color="auto" w:fill="FFFFFF"/>
        </w:rPr>
        <w:t xml:space="preserve"> </w:t>
      </w:r>
      <w:r w:rsidRPr="001F27AC">
        <w:rPr>
          <w:rFonts w:ascii="Times New Roman" w:hAnsi="Times New Roman" w:cs="Times New Roman"/>
          <w:b/>
          <w:color w:val="000000"/>
          <w:sz w:val="28"/>
          <w:szCs w:val="28"/>
          <w:shd w:val="clear" w:color="auto" w:fill="FFFFFF"/>
        </w:rPr>
        <w:t>Одна из самых ярких форм активизации познавательной деятельности</w:t>
      </w:r>
      <w:r w:rsidR="00C7469B">
        <w:rPr>
          <w:rFonts w:ascii="Times New Roman" w:hAnsi="Times New Roman" w:cs="Times New Roman"/>
          <w:color w:val="000000"/>
          <w:sz w:val="28"/>
          <w:szCs w:val="28"/>
          <w:shd w:val="clear" w:color="auto" w:fill="FFFFFF"/>
        </w:rPr>
        <w:t>-</w:t>
      </w:r>
      <w:r w:rsidRPr="001F27AC">
        <w:rPr>
          <w:rFonts w:ascii="Times New Roman" w:hAnsi="Times New Roman" w:cs="Times New Roman"/>
          <w:color w:val="000000"/>
          <w:sz w:val="28"/>
          <w:szCs w:val="28"/>
        </w:rPr>
        <w:br/>
      </w:r>
      <w:r w:rsidRPr="001F27AC">
        <w:rPr>
          <w:rFonts w:ascii="Times New Roman" w:hAnsi="Times New Roman" w:cs="Times New Roman"/>
          <w:b/>
          <w:color w:val="000000"/>
          <w:sz w:val="28"/>
          <w:szCs w:val="28"/>
          <w:shd w:val="clear" w:color="auto" w:fill="FFFFFF"/>
        </w:rPr>
        <w:t>игра на музыкальных инструментах</w:t>
      </w:r>
      <w:r w:rsidRPr="001F27AC">
        <w:rPr>
          <w:rFonts w:ascii="Times New Roman" w:hAnsi="Times New Roman" w:cs="Times New Roman"/>
          <w:color w:val="000000"/>
          <w:sz w:val="28"/>
          <w:szCs w:val="28"/>
          <w:shd w:val="clear" w:color="auto" w:fill="FFFFFF"/>
        </w:rPr>
        <w:t>. Это наиболее привлекательный вид музыкальной деятельности. Можно видеть, что игра на инструментах доставляет детям огромное удовольствие.</w:t>
      </w:r>
      <w:r w:rsidRPr="001F27AC">
        <w:rPr>
          <w:rFonts w:ascii="Times New Roman" w:hAnsi="Times New Roman" w:cs="Times New Roman"/>
          <w:color w:val="000000"/>
          <w:sz w:val="28"/>
          <w:szCs w:val="28"/>
        </w:rPr>
        <w:br/>
      </w:r>
      <w:r w:rsidRPr="001F27AC">
        <w:rPr>
          <w:rFonts w:ascii="Times New Roman" w:hAnsi="Times New Roman" w:cs="Times New Roman"/>
          <w:color w:val="000000"/>
          <w:sz w:val="28"/>
          <w:szCs w:val="28"/>
          <w:shd w:val="clear" w:color="auto" w:fill="FFFFFF"/>
        </w:rPr>
        <w:lastRenderedPageBreak/>
        <w:t>Нередко игра на музыкальных инструментах является способом поощрения на уроке особенно старательных учеников.</w:t>
      </w:r>
    </w:p>
    <w:p w:rsidR="00560B69" w:rsidRDefault="0074320B"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Слушание даже хорошей музыки пассивно не приносит пользы детям с неразвитым слухом. Дети развивают свою музыкальность в практической деятельности, активно участвуя в исполнении и создании музыкального произведения. </w:t>
      </w:r>
      <w:r w:rsidR="00835D27" w:rsidRPr="001F27AC">
        <w:rPr>
          <w:rFonts w:ascii="Times New Roman" w:hAnsi="Times New Roman" w:cs="Times New Roman"/>
          <w:color w:val="000000"/>
          <w:sz w:val="28"/>
          <w:szCs w:val="28"/>
        </w:rPr>
        <w:br/>
      </w:r>
      <w:r w:rsidR="00D1171E">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Продолжением работы, которая ведётся на уроке музыки, является внеклассная работа. Она включает не только воспитательные, но и обучающие, развивающие, корригирующие функции. Способствует улучшению познавательной активности умственно отсталых детей, расширению кругозора, воспитанию музыкального вкуса и сознательного восприятия музыки.</w:t>
      </w:r>
      <w:r w:rsidR="00E47F7D">
        <w:rPr>
          <w:rFonts w:ascii="Times New Roman" w:hAnsi="Times New Roman" w:cs="Times New Roman"/>
          <w:color w:val="000000"/>
          <w:sz w:val="28"/>
          <w:szCs w:val="28"/>
          <w:shd w:val="clear" w:color="auto" w:fill="FFFFFF"/>
        </w:rPr>
        <w:t xml:space="preserve"> </w:t>
      </w:r>
      <w:r w:rsidR="00835D27" w:rsidRPr="001F27AC">
        <w:rPr>
          <w:rFonts w:ascii="Times New Roman" w:hAnsi="Times New Roman" w:cs="Times New Roman"/>
          <w:color w:val="000000"/>
          <w:sz w:val="28"/>
          <w:szCs w:val="28"/>
          <w:shd w:val="clear" w:color="auto" w:fill="FFFFFF"/>
        </w:rPr>
        <w:t>Совокупность методов и средств обучения, направленная на развитие творческой активности и самостоятельности учащихся, индивидуализация обучения на внеклассных занятиях способствует общему развитию мышления учащихся.</w:t>
      </w:r>
    </w:p>
    <w:p w:rsidR="00560B69" w:rsidRPr="00E47F7D" w:rsidRDefault="00E47F7D" w:rsidP="00A5452F">
      <w:pPr>
        <w:spacing w:after="0" w:line="240" w:lineRule="auto"/>
        <w:jc w:val="both"/>
        <w:rPr>
          <w:rFonts w:ascii="Times New Roman" w:hAnsi="Times New Roman" w:cs="Times New Roman"/>
          <w:b/>
          <w:color w:val="000000"/>
          <w:sz w:val="28"/>
          <w:szCs w:val="28"/>
          <w:shd w:val="clear" w:color="auto" w:fill="FFFFFF"/>
        </w:rPr>
      </w:pPr>
      <w:r w:rsidRPr="00E47F7D">
        <w:rPr>
          <w:rFonts w:ascii="Times New Roman" w:hAnsi="Times New Roman" w:cs="Times New Roman"/>
          <w:b/>
          <w:color w:val="000000"/>
          <w:sz w:val="28"/>
          <w:szCs w:val="28"/>
        </w:rPr>
        <w:t xml:space="preserve">     </w:t>
      </w:r>
      <w:r w:rsidR="00835D27" w:rsidRPr="00E47F7D">
        <w:rPr>
          <w:rFonts w:ascii="Times New Roman" w:hAnsi="Times New Roman" w:cs="Times New Roman"/>
          <w:b/>
          <w:color w:val="000000"/>
          <w:sz w:val="28"/>
          <w:szCs w:val="28"/>
          <w:shd w:val="clear" w:color="auto" w:fill="FFFFFF"/>
        </w:rPr>
        <w:t>В организации внеклассной музыкальной работы можно выделить массовые, кружковые и групповые формы занятий.</w:t>
      </w:r>
    </w:p>
    <w:p w:rsidR="00560B69" w:rsidRDefault="00E47F7D"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К массовым формам относятся: утренники, концерты, праздники, посвящённые календарным датам («День учителя», «8 Марта», «День Победы» и др.), музыкально – литературные вечера. В нашей школе традиционно проходят праздники, связанные со сменой времён года («В гостях у осени», «Новогодний карнавал», «Весна идёт…»; народные праздники («Рождество Христово. Святки», «Широкая Масленица»). Эти мероприятия позволяют охватить большое количество учащихся. Они серьёзно готовятся и большое участие в их подготовке и проведении принимают сами учащиеся. Уже в младших классах дети, присутствуя на массовых мероприятиях, не являются пассивными наблюдателями, а принимают самое активное участие в происходящем. Такое общение с музыкой приносит пользу, т.к. носит активный характер.</w:t>
      </w:r>
      <w:r w:rsidR="00835D27" w:rsidRPr="001F27AC">
        <w:rPr>
          <w:rFonts w:ascii="Times New Roman" w:hAnsi="Times New Roman" w:cs="Times New Roman"/>
          <w:color w:val="000000"/>
          <w:sz w:val="28"/>
          <w:szCs w:val="28"/>
        </w:rPr>
        <w:br/>
      </w:r>
      <w:r w:rsidR="00835D27" w:rsidRPr="001F27AC">
        <w:rPr>
          <w:rFonts w:ascii="Times New Roman" w:hAnsi="Times New Roman" w:cs="Times New Roman"/>
          <w:color w:val="000000"/>
          <w:sz w:val="28"/>
          <w:szCs w:val="28"/>
          <w:shd w:val="clear" w:color="auto" w:fill="FFFFFF"/>
        </w:rPr>
        <w:t>Посещение кружков «Хор» и «Оркестр» - ещё один способ активизации познавательной деятельности. На музыкальных инструментах учатся играть учащиеся всех классов, что позволяет организовать работу с классными оркестрами. </w:t>
      </w:r>
      <w:r w:rsidR="00835D27" w:rsidRPr="001F27AC">
        <w:rPr>
          <w:rStyle w:val="a3"/>
          <w:rFonts w:ascii="Times New Roman" w:hAnsi="Times New Roman" w:cs="Times New Roman"/>
          <w:b w:val="0"/>
          <w:color w:val="000000"/>
          <w:sz w:val="28"/>
          <w:szCs w:val="28"/>
          <w:bdr w:val="none" w:sz="0" w:space="0" w:color="auto" w:frame="1"/>
          <w:shd w:val="clear" w:color="auto" w:fill="FFFFFF"/>
        </w:rPr>
        <w:t>Коллективное музицирование</w:t>
      </w:r>
      <w:r w:rsidR="00835D27" w:rsidRPr="001F27AC">
        <w:rPr>
          <w:rFonts w:ascii="Times New Roman" w:hAnsi="Times New Roman" w:cs="Times New Roman"/>
          <w:b/>
          <w:color w:val="000000"/>
          <w:sz w:val="28"/>
          <w:szCs w:val="28"/>
          <w:shd w:val="clear" w:color="auto" w:fill="FFFFFF"/>
        </w:rPr>
        <w:t> </w:t>
      </w:r>
      <w:r w:rsidR="00835D27" w:rsidRPr="001F27AC">
        <w:rPr>
          <w:rFonts w:ascii="Times New Roman" w:hAnsi="Times New Roman" w:cs="Times New Roman"/>
          <w:color w:val="000000"/>
          <w:sz w:val="28"/>
          <w:szCs w:val="28"/>
          <w:shd w:val="clear" w:color="auto" w:fill="FFFFFF"/>
        </w:rPr>
        <w:t>– мощный «ускоритель» творчества школьников.</w:t>
      </w:r>
    </w:p>
    <w:p w:rsidR="00835D27" w:rsidRPr="00560B69" w:rsidRDefault="00503891" w:rsidP="00A5452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35D27" w:rsidRPr="001F27AC">
        <w:rPr>
          <w:rFonts w:ascii="Times New Roman" w:hAnsi="Times New Roman" w:cs="Times New Roman"/>
          <w:color w:val="000000"/>
          <w:sz w:val="28"/>
          <w:szCs w:val="28"/>
          <w:shd w:val="clear" w:color="auto" w:fill="FFFFFF"/>
        </w:rPr>
        <w:t>Внеклассные и общешкольные музыкальные мероприятия – это результат работы, проводившейся на уроках музыки, подведение итогов.</w:t>
      </w:r>
    </w:p>
    <w:p w:rsidR="00835D27" w:rsidRPr="001F27AC" w:rsidRDefault="00835D27" w:rsidP="00A5452F">
      <w:pPr>
        <w:spacing w:after="0" w:line="240" w:lineRule="auto"/>
        <w:jc w:val="both"/>
        <w:rPr>
          <w:rFonts w:ascii="Times New Roman" w:hAnsi="Times New Roman" w:cs="Times New Roman"/>
          <w:b/>
          <w:sz w:val="28"/>
          <w:szCs w:val="28"/>
        </w:rPr>
      </w:pPr>
      <w:r w:rsidRPr="001F27AC">
        <w:rPr>
          <w:rFonts w:ascii="Times New Roman" w:hAnsi="Times New Roman" w:cs="Times New Roman"/>
          <w:b/>
          <w:sz w:val="28"/>
          <w:szCs w:val="28"/>
        </w:rPr>
        <w:t>Можно сделать следующие выводы:</w:t>
      </w:r>
    </w:p>
    <w:p w:rsidR="00835D27" w:rsidRDefault="00835D27" w:rsidP="00A5452F">
      <w:pPr>
        <w:spacing w:after="0" w:line="240" w:lineRule="auto"/>
        <w:jc w:val="both"/>
        <w:rPr>
          <w:rFonts w:ascii="Times New Roman" w:hAnsi="Times New Roman" w:cs="Times New Roman"/>
          <w:color w:val="000000"/>
          <w:sz w:val="28"/>
          <w:szCs w:val="28"/>
          <w:shd w:val="clear" w:color="auto" w:fill="FFFFFF"/>
        </w:rPr>
      </w:pPr>
      <w:r w:rsidRPr="001F27AC">
        <w:rPr>
          <w:rFonts w:ascii="Times New Roman" w:hAnsi="Times New Roman" w:cs="Times New Roman"/>
          <w:sz w:val="28"/>
          <w:szCs w:val="28"/>
        </w:rPr>
        <w:t xml:space="preserve">Музыкальное обучение и воспитание, органично включённые в единый учебно - воспитательный процесс, строиться с учётом потенциальных возможностей каждого ребёнка и его сохранных способностей. Музыкальное воспитание способствует предупреждению возникновения неадекватных форм поведения, содействует успешному эмоционально – личностному развитию школьников и улучшает их социальную адаптацию, помогает каждому ребенку почувствовать свой успех, самореализоваться, развиваться </w:t>
      </w:r>
      <w:r w:rsidRPr="001F27AC">
        <w:rPr>
          <w:rFonts w:ascii="Times New Roman" w:hAnsi="Times New Roman" w:cs="Times New Roman"/>
          <w:sz w:val="28"/>
          <w:szCs w:val="28"/>
        </w:rPr>
        <w:lastRenderedPageBreak/>
        <w:t>более гармонично.</w:t>
      </w:r>
      <w:r w:rsidR="00823E24">
        <w:rPr>
          <w:rFonts w:ascii="Times New Roman" w:hAnsi="Times New Roman" w:cs="Times New Roman"/>
          <w:sz w:val="28"/>
          <w:szCs w:val="28"/>
        </w:rPr>
        <w:t xml:space="preserve"> </w:t>
      </w:r>
      <w:r w:rsidR="00181E52" w:rsidRPr="001F27AC">
        <w:rPr>
          <w:rFonts w:ascii="Times New Roman" w:hAnsi="Times New Roman" w:cs="Times New Roman"/>
          <w:color w:val="000000"/>
          <w:sz w:val="28"/>
          <w:szCs w:val="28"/>
          <w:shd w:val="clear" w:color="auto" w:fill="FFFFFF"/>
        </w:rPr>
        <w:t>Систематическое, методически правильное использование различных приёмов воздействия (наглядного, словесного и т.д.), не только способствует развитию внимания, памяти, речи, но и активизирует познавательную деятельность детей в целом. Урок музыки или внеклассное мероприятие, прошедшие с хорошим эмоциональным настроем, снимает у детей напряжение и способствует усвоению познавательного материала других пр</w:t>
      </w:r>
      <w:r w:rsidR="000F4428">
        <w:rPr>
          <w:rFonts w:ascii="Times New Roman" w:hAnsi="Times New Roman" w:cs="Times New Roman"/>
          <w:color w:val="000000"/>
          <w:sz w:val="28"/>
          <w:szCs w:val="28"/>
          <w:shd w:val="clear" w:color="auto" w:fill="FFFFFF"/>
        </w:rPr>
        <w:t>едметов. Для</w:t>
      </w:r>
      <w:r w:rsidR="00181E52" w:rsidRPr="001F27AC">
        <w:rPr>
          <w:rFonts w:ascii="Times New Roman" w:hAnsi="Times New Roman" w:cs="Times New Roman"/>
          <w:color w:val="000000"/>
          <w:sz w:val="28"/>
          <w:szCs w:val="28"/>
          <w:shd w:val="clear" w:color="auto" w:fill="FFFFFF"/>
        </w:rPr>
        <w:t xml:space="preserve"> ребёнка</w:t>
      </w:r>
      <w:r w:rsidR="000F4428">
        <w:rPr>
          <w:rFonts w:ascii="Times New Roman" w:hAnsi="Times New Roman" w:cs="Times New Roman"/>
          <w:color w:val="000000"/>
          <w:sz w:val="28"/>
          <w:szCs w:val="28"/>
          <w:shd w:val="clear" w:color="auto" w:fill="FFFFFF"/>
        </w:rPr>
        <w:t xml:space="preserve"> с ОВЗ</w:t>
      </w:r>
      <w:r w:rsidR="00181E52" w:rsidRPr="001F27AC">
        <w:rPr>
          <w:rFonts w:ascii="Times New Roman" w:hAnsi="Times New Roman" w:cs="Times New Roman"/>
          <w:color w:val="000000"/>
          <w:sz w:val="28"/>
          <w:szCs w:val="28"/>
          <w:shd w:val="clear" w:color="auto" w:fill="FFFFFF"/>
        </w:rPr>
        <w:t xml:space="preserve"> музыкальные занятия являются своеобразным лекарство</w:t>
      </w:r>
      <w:r w:rsidR="000B5236">
        <w:rPr>
          <w:rFonts w:ascii="Times New Roman" w:hAnsi="Times New Roman" w:cs="Times New Roman"/>
          <w:color w:val="000000"/>
          <w:sz w:val="28"/>
          <w:szCs w:val="28"/>
          <w:shd w:val="clear" w:color="auto" w:fill="FFFFFF"/>
        </w:rPr>
        <w:t>м.</w:t>
      </w:r>
    </w:p>
    <w:p w:rsidR="000B5236" w:rsidRDefault="000B5236" w:rsidP="00A5452F">
      <w:pPr>
        <w:spacing w:after="0" w:line="240" w:lineRule="auto"/>
        <w:jc w:val="both"/>
        <w:rPr>
          <w:rFonts w:ascii="Times New Roman" w:hAnsi="Times New Roman" w:cs="Times New Roman"/>
          <w:color w:val="000000"/>
          <w:sz w:val="28"/>
          <w:szCs w:val="28"/>
          <w:shd w:val="clear" w:color="auto" w:fill="FFFFFF"/>
        </w:rPr>
      </w:pPr>
    </w:p>
    <w:p w:rsidR="000B5236" w:rsidRDefault="000B5236" w:rsidP="00A5452F">
      <w:pPr>
        <w:spacing w:after="0" w:line="240" w:lineRule="auto"/>
        <w:jc w:val="both"/>
        <w:rPr>
          <w:rFonts w:ascii="Times New Roman" w:hAnsi="Times New Roman" w:cs="Times New Roman"/>
          <w:color w:val="000000"/>
          <w:sz w:val="28"/>
          <w:szCs w:val="28"/>
          <w:shd w:val="clear" w:color="auto" w:fill="FFFFFF"/>
        </w:rPr>
      </w:pPr>
    </w:p>
    <w:p w:rsidR="000B5236" w:rsidRPr="001F27AC" w:rsidRDefault="000B5236" w:rsidP="00A5452F">
      <w:pPr>
        <w:spacing w:after="0" w:line="240" w:lineRule="auto"/>
        <w:jc w:val="both"/>
        <w:rPr>
          <w:rFonts w:ascii="Times New Roman" w:hAnsi="Times New Roman" w:cs="Times New Roman"/>
          <w:sz w:val="28"/>
          <w:szCs w:val="28"/>
        </w:rPr>
      </w:pPr>
    </w:p>
    <w:p w:rsidR="00181E52" w:rsidRDefault="00181E52" w:rsidP="00F45DBF">
      <w:pPr>
        <w:rPr>
          <w:rFonts w:ascii="Times New Roman" w:hAnsi="Times New Roman" w:cs="Times New Roman"/>
          <w:sz w:val="28"/>
          <w:szCs w:val="28"/>
        </w:rPr>
      </w:pPr>
      <w:r w:rsidRPr="001F27AC">
        <w:rPr>
          <w:rFonts w:ascii="Times New Roman" w:hAnsi="Times New Roman" w:cs="Times New Roman"/>
          <w:sz w:val="28"/>
          <w:szCs w:val="28"/>
        </w:rPr>
        <w:t>Список используемой литературы для педагога:</w:t>
      </w:r>
    </w:p>
    <w:p w:rsidR="00F45DBF" w:rsidRPr="001F27AC" w:rsidRDefault="00F45DBF" w:rsidP="00F45DBF">
      <w:pPr>
        <w:rPr>
          <w:rFonts w:ascii="Times New Roman" w:hAnsi="Times New Roman" w:cs="Times New Roman"/>
          <w:sz w:val="28"/>
          <w:szCs w:val="28"/>
        </w:rPr>
      </w:pPr>
    </w:p>
    <w:p w:rsidR="00181E52" w:rsidRPr="001F27AC" w:rsidRDefault="00181E52" w:rsidP="001F27AC">
      <w:pPr>
        <w:pStyle w:val="a4"/>
        <w:numPr>
          <w:ilvl w:val="0"/>
          <w:numId w:val="1"/>
        </w:numPr>
        <w:rPr>
          <w:sz w:val="28"/>
          <w:szCs w:val="28"/>
        </w:rPr>
      </w:pPr>
      <w:r w:rsidRPr="001F27AC">
        <w:rPr>
          <w:sz w:val="28"/>
          <w:szCs w:val="28"/>
        </w:rPr>
        <w:t>Айдарбкова А.А. «Музыкальное воспитание, как одна из форм коррекционной работы с умственно отсталыми  детьми»,  Москва,  1989г.</w:t>
      </w:r>
    </w:p>
    <w:p w:rsidR="00181E52" w:rsidRPr="001F27AC" w:rsidRDefault="00181E52" w:rsidP="001F27AC">
      <w:pPr>
        <w:pStyle w:val="a4"/>
        <w:numPr>
          <w:ilvl w:val="0"/>
          <w:numId w:val="1"/>
        </w:numPr>
        <w:rPr>
          <w:sz w:val="28"/>
          <w:szCs w:val="28"/>
        </w:rPr>
      </w:pPr>
      <w:r w:rsidRPr="001F27AC">
        <w:rPr>
          <w:sz w:val="28"/>
          <w:szCs w:val="28"/>
        </w:rPr>
        <w:t>Баряева Л.Б., Гаврилушкина О.П., Зорин А.П., Соколова Н.Д. «Музыкальное воспитание. Программа воспитания и обучения дошкольников с интеллектуальной недостаточностью»,   Санкт-Петербург, 2001г.</w:t>
      </w:r>
    </w:p>
    <w:p w:rsidR="00181E52" w:rsidRPr="001F27AC" w:rsidRDefault="00181E52" w:rsidP="001F27AC">
      <w:pPr>
        <w:pStyle w:val="a4"/>
        <w:numPr>
          <w:ilvl w:val="0"/>
          <w:numId w:val="1"/>
        </w:numPr>
        <w:rPr>
          <w:sz w:val="28"/>
          <w:szCs w:val="28"/>
        </w:rPr>
      </w:pPr>
      <w:r w:rsidRPr="001F27AC">
        <w:rPr>
          <w:sz w:val="28"/>
          <w:szCs w:val="28"/>
        </w:rPr>
        <w:t>Гаврилушкина О.П. «Задачи музыкального воспитания умственно отсталых детей. Вопросы воспитания и обучения аномальных детей дошкольного возраста»,   Москва, 2003г.</w:t>
      </w:r>
    </w:p>
    <w:p w:rsidR="00181E52" w:rsidRPr="00823E24" w:rsidRDefault="00181E52" w:rsidP="001F27AC">
      <w:pPr>
        <w:pStyle w:val="a4"/>
        <w:numPr>
          <w:ilvl w:val="0"/>
          <w:numId w:val="1"/>
        </w:numPr>
        <w:rPr>
          <w:sz w:val="28"/>
          <w:szCs w:val="28"/>
        </w:rPr>
      </w:pPr>
      <w:r w:rsidRPr="001F27AC">
        <w:rPr>
          <w:sz w:val="28"/>
          <w:szCs w:val="28"/>
        </w:rPr>
        <w:t>Данилова Л.В. «Работа над детской оперой в хоровом коллективе». М., 1998 г.</w:t>
      </w:r>
    </w:p>
    <w:p w:rsidR="00181E52" w:rsidRPr="001F27AC" w:rsidRDefault="00181E52" w:rsidP="001F27AC">
      <w:pPr>
        <w:pStyle w:val="a4"/>
        <w:numPr>
          <w:ilvl w:val="0"/>
          <w:numId w:val="1"/>
        </w:numPr>
        <w:rPr>
          <w:sz w:val="28"/>
          <w:szCs w:val="28"/>
        </w:rPr>
      </w:pPr>
      <w:r w:rsidRPr="001F27AC">
        <w:rPr>
          <w:sz w:val="28"/>
          <w:szCs w:val="28"/>
        </w:rPr>
        <w:t>Емельянов В.В. «Развитие голоса. Координация и тренинг». СПб, «Владос», 2000 г.</w:t>
      </w:r>
    </w:p>
    <w:p w:rsidR="00181E52" w:rsidRPr="001F27AC" w:rsidRDefault="00181E52" w:rsidP="001F27AC">
      <w:pPr>
        <w:pStyle w:val="a4"/>
        <w:numPr>
          <w:ilvl w:val="0"/>
          <w:numId w:val="1"/>
        </w:numPr>
        <w:rPr>
          <w:sz w:val="28"/>
          <w:szCs w:val="28"/>
        </w:rPr>
      </w:pPr>
      <w:r w:rsidRPr="001F27AC">
        <w:rPr>
          <w:sz w:val="28"/>
          <w:szCs w:val="28"/>
        </w:rPr>
        <w:t>Зацепина «Методические рекомендации по музыкальному развитию детей» – М., 2007.</w:t>
      </w:r>
    </w:p>
    <w:p w:rsidR="00181E52" w:rsidRPr="001F27AC" w:rsidRDefault="00181E52" w:rsidP="001F27AC">
      <w:pPr>
        <w:pStyle w:val="a4"/>
        <w:numPr>
          <w:ilvl w:val="0"/>
          <w:numId w:val="1"/>
        </w:numPr>
        <w:rPr>
          <w:sz w:val="28"/>
          <w:szCs w:val="28"/>
        </w:rPr>
      </w:pPr>
      <w:r w:rsidRPr="001F27AC">
        <w:rPr>
          <w:sz w:val="28"/>
          <w:szCs w:val="28"/>
        </w:rPr>
        <w:t>Осеннева М.С. «Методика муз-го воспитания младших школьников».М; «Академа» 2001г.</w:t>
      </w:r>
    </w:p>
    <w:p w:rsidR="00181E52" w:rsidRPr="001F27AC" w:rsidRDefault="00181E52" w:rsidP="001F27AC">
      <w:pPr>
        <w:pStyle w:val="a4"/>
        <w:numPr>
          <w:ilvl w:val="0"/>
          <w:numId w:val="1"/>
        </w:numPr>
        <w:rPr>
          <w:sz w:val="28"/>
          <w:szCs w:val="28"/>
        </w:rPr>
      </w:pPr>
      <w:r w:rsidRPr="001F27AC">
        <w:rPr>
          <w:sz w:val="28"/>
          <w:szCs w:val="28"/>
        </w:rPr>
        <w:t>Ражников В.Г. «Резервы музыкальной педагогики». М., «Просвещение,  1980 г.</w:t>
      </w:r>
    </w:p>
    <w:p w:rsidR="00181E52" w:rsidRPr="001F27AC" w:rsidRDefault="00181E52" w:rsidP="001F27AC">
      <w:pPr>
        <w:rPr>
          <w:rFonts w:ascii="Times New Roman" w:hAnsi="Times New Roman" w:cs="Times New Roman"/>
          <w:sz w:val="28"/>
          <w:szCs w:val="28"/>
        </w:rPr>
      </w:pPr>
    </w:p>
    <w:p w:rsidR="00835D27" w:rsidRPr="001F27AC" w:rsidRDefault="00835D27" w:rsidP="001F27AC">
      <w:pPr>
        <w:rPr>
          <w:rFonts w:ascii="Times New Roman" w:hAnsi="Times New Roman" w:cs="Times New Roman"/>
          <w:sz w:val="28"/>
          <w:szCs w:val="28"/>
        </w:rPr>
      </w:pPr>
    </w:p>
    <w:p w:rsidR="00835D27" w:rsidRDefault="00835D27" w:rsidP="00835D27"/>
    <w:p w:rsidR="00835D27" w:rsidRDefault="00835D27"/>
    <w:sectPr w:rsidR="00835D27" w:rsidSect="00DB712A">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461" w:rsidRDefault="00947461" w:rsidP="00DB712A">
      <w:pPr>
        <w:spacing w:after="0" w:line="240" w:lineRule="auto"/>
      </w:pPr>
      <w:r>
        <w:separator/>
      </w:r>
    </w:p>
  </w:endnote>
  <w:endnote w:type="continuationSeparator" w:id="1">
    <w:p w:rsidR="00947461" w:rsidRDefault="00947461" w:rsidP="00DB7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6774"/>
      <w:docPartObj>
        <w:docPartGallery w:val="Номера страниц (внизу страницы)"/>
        <w:docPartUnique/>
      </w:docPartObj>
    </w:sdtPr>
    <w:sdtContent>
      <w:p w:rsidR="0095562E" w:rsidRDefault="00B12D7D">
        <w:pPr>
          <w:pStyle w:val="a7"/>
          <w:jc w:val="right"/>
        </w:pPr>
        <w:fldSimple w:instr=" PAGE   \* MERGEFORMAT ">
          <w:r w:rsidR="002A6C71">
            <w:rPr>
              <w:noProof/>
            </w:rPr>
            <w:t>9</w:t>
          </w:r>
        </w:fldSimple>
      </w:p>
    </w:sdtContent>
  </w:sdt>
  <w:p w:rsidR="00DB712A" w:rsidRDefault="00DB71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461" w:rsidRDefault="00947461" w:rsidP="00DB712A">
      <w:pPr>
        <w:spacing w:after="0" w:line="240" w:lineRule="auto"/>
      </w:pPr>
      <w:r>
        <w:separator/>
      </w:r>
    </w:p>
  </w:footnote>
  <w:footnote w:type="continuationSeparator" w:id="1">
    <w:p w:rsidR="00947461" w:rsidRDefault="00947461" w:rsidP="00DB7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21263"/>
    <w:multiLevelType w:val="hybridMultilevel"/>
    <w:tmpl w:val="955ECAB0"/>
    <w:lvl w:ilvl="0" w:tplc="A998D4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4C248E"/>
    <w:multiLevelType w:val="hybridMultilevel"/>
    <w:tmpl w:val="0CA43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835D27"/>
    <w:rsid w:val="00010EE1"/>
    <w:rsid w:val="000554F3"/>
    <w:rsid w:val="000B5236"/>
    <w:rsid w:val="000F4428"/>
    <w:rsid w:val="00181E52"/>
    <w:rsid w:val="00186DBC"/>
    <w:rsid w:val="001D70EE"/>
    <w:rsid w:val="001F27AC"/>
    <w:rsid w:val="002923D2"/>
    <w:rsid w:val="00293956"/>
    <w:rsid w:val="00293D39"/>
    <w:rsid w:val="002A6C71"/>
    <w:rsid w:val="002E6AC1"/>
    <w:rsid w:val="00325CEF"/>
    <w:rsid w:val="00355BCE"/>
    <w:rsid w:val="00361923"/>
    <w:rsid w:val="003B02AD"/>
    <w:rsid w:val="00436DBC"/>
    <w:rsid w:val="0043737D"/>
    <w:rsid w:val="00465445"/>
    <w:rsid w:val="004B48CF"/>
    <w:rsid w:val="004C7DCB"/>
    <w:rsid w:val="004D0BB8"/>
    <w:rsid w:val="00503891"/>
    <w:rsid w:val="0051301F"/>
    <w:rsid w:val="00515AE8"/>
    <w:rsid w:val="00551B28"/>
    <w:rsid w:val="00560B69"/>
    <w:rsid w:val="005966B9"/>
    <w:rsid w:val="005F3850"/>
    <w:rsid w:val="00644A02"/>
    <w:rsid w:val="00691F42"/>
    <w:rsid w:val="006B43EB"/>
    <w:rsid w:val="006E68FA"/>
    <w:rsid w:val="006F0F8A"/>
    <w:rsid w:val="0074320B"/>
    <w:rsid w:val="00803F06"/>
    <w:rsid w:val="00812D0C"/>
    <w:rsid w:val="00823E24"/>
    <w:rsid w:val="00832A76"/>
    <w:rsid w:val="00835D27"/>
    <w:rsid w:val="00873102"/>
    <w:rsid w:val="00877D4A"/>
    <w:rsid w:val="008E4454"/>
    <w:rsid w:val="00947461"/>
    <w:rsid w:val="0095562E"/>
    <w:rsid w:val="00982B5C"/>
    <w:rsid w:val="009B391E"/>
    <w:rsid w:val="00A43E64"/>
    <w:rsid w:val="00A5452F"/>
    <w:rsid w:val="00A8431C"/>
    <w:rsid w:val="00B12D7D"/>
    <w:rsid w:val="00B51F31"/>
    <w:rsid w:val="00B57503"/>
    <w:rsid w:val="00B92941"/>
    <w:rsid w:val="00BD5F05"/>
    <w:rsid w:val="00C1326D"/>
    <w:rsid w:val="00C673F1"/>
    <w:rsid w:val="00C7469B"/>
    <w:rsid w:val="00C74936"/>
    <w:rsid w:val="00D00077"/>
    <w:rsid w:val="00D1171E"/>
    <w:rsid w:val="00D303D7"/>
    <w:rsid w:val="00D65555"/>
    <w:rsid w:val="00D7207A"/>
    <w:rsid w:val="00DB1D3A"/>
    <w:rsid w:val="00DB712A"/>
    <w:rsid w:val="00E115DD"/>
    <w:rsid w:val="00E47F7D"/>
    <w:rsid w:val="00F45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D27"/>
    <w:rPr>
      <w:b/>
      <w:bCs/>
    </w:rPr>
  </w:style>
  <w:style w:type="paragraph" w:styleId="a4">
    <w:name w:val="List Paragraph"/>
    <w:basedOn w:val="a"/>
    <w:uiPriority w:val="34"/>
    <w:qFormat/>
    <w:rsid w:val="00181E52"/>
    <w:pPr>
      <w:spacing w:after="0" w:line="240" w:lineRule="auto"/>
      <w:ind w:left="720"/>
      <w:contextualSpacing/>
    </w:pPr>
    <w:rPr>
      <w:rFonts w:ascii="Times New Roman" w:eastAsia="Times New Roman" w:hAnsi="Times New Roman" w:cs="Times New Roman"/>
      <w:sz w:val="26"/>
      <w:szCs w:val="26"/>
      <w:lang w:eastAsia="ru-RU"/>
    </w:rPr>
  </w:style>
  <w:style w:type="paragraph" w:customStyle="1" w:styleId="Style7">
    <w:name w:val="Style7"/>
    <w:basedOn w:val="a"/>
    <w:rsid w:val="00515AE8"/>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8">
    <w:name w:val="Font Style18"/>
    <w:rsid w:val="00515AE8"/>
    <w:rPr>
      <w:rFonts w:ascii="Times New Roman" w:hAnsi="Times New Roman" w:cs="Times New Roman"/>
      <w:b/>
      <w:bCs/>
      <w:sz w:val="26"/>
      <w:szCs w:val="26"/>
    </w:rPr>
  </w:style>
  <w:style w:type="paragraph" w:styleId="a5">
    <w:name w:val="header"/>
    <w:basedOn w:val="a"/>
    <w:link w:val="a6"/>
    <w:uiPriority w:val="99"/>
    <w:semiHidden/>
    <w:unhideWhenUsed/>
    <w:rsid w:val="00DB712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712A"/>
  </w:style>
  <w:style w:type="paragraph" w:styleId="a7">
    <w:name w:val="footer"/>
    <w:basedOn w:val="a"/>
    <w:link w:val="a8"/>
    <w:uiPriority w:val="99"/>
    <w:unhideWhenUsed/>
    <w:rsid w:val="00DB71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1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B0F8-78D4-40B0-96CF-AA29FAF5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3396</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63</cp:revision>
  <dcterms:created xsi:type="dcterms:W3CDTF">2018-03-28T10:55:00Z</dcterms:created>
  <dcterms:modified xsi:type="dcterms:W3CDTF">2018-03-30T15:15:00Z</dcterms:modified>
</cp:coreProperties>
</file>